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16755" w14:textId="70B65709" w:rsidR="0064230A" w:rsidRDefault="0064230A" w:rsidP="008B3F61">
      <w:pPr>
        <w:pStyle w:val="Cmsor3"/>
        <w:spacing w:line="360" w:lineRule="auto"/>
        <w:rPr>
          <w:sz w:val="22"/>
          <w:szCs w:val="22"/>
        </w:rPr>
      </w:pPr>
    </w:p>
    <w:p w14:paraId="11B5E3E6" w14:textId="77777777" w:rsidR="0064230A" w:rsidRDefault="0064230A" w:rsidP="008B3F61">
      <w:pPr>
        <w:pStyle w:val="Cmsor3"/>
        <w:spacing w:line="360" w:lineRule="auto"/>
        <w:rPr>
          <w:sz w:val="22"/>
          <w:szCs w:val="22"/>
        </w:rPr>
      </w:pPr>
    </w:p>
    <w:p w14:paraId="67F614CD" w14:textId="77777777" w:rsidR="009875EF" w:rsidRPr="00332A9F" w:rsidRDefault="00000000" w:rsidP="009875EF">
      <w:pPr>
        <w:jc w:val="center"/>
        <w:rPr>
          <w:rFonts w:ascii="Monotype Corsiva" w:hAnsi="Monotype Corsiva"/>
          <w:bCs/>
          <w:sz w:val="36"/>
          <w:szCs w:val="36"/>
        </w:rPr>
      </w:pPr>
      <w:r>
        <w:rPr>
          <w:noProof/>
          <w:sz w:val="36"/>
          <w:szCs w:val="36"/>
        </w:rPr>
        <w:object w:dxaOrig="1440" w:dyaOrig="1440" w14:anchorId="46558A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4.15pt;margin-top:-15.35pt;width:36.85pt;height:67.8pt;z-index:251659264" fillcolor="window">
            <v:imagedata r:id="rId7" o:title=""/>
            <w10:wrap type="square"/>
          </v:shape>
          <o:OLEObject Type="Embed" ProgID="Word.Picture.8" ShapeID="_x0000_s1026" DrawAspect="Content" ObjectID="_1724648389" r:id="rId8"/>
        </w:object>
      </w:r>
      <w:r w:rsidR="009875EF" w:rsidRPr="00332A9F">
        <w:rPr>
          <w:rFonts w:ascii="Monotype Corsiva" w:hAnsi="Monotype Corsiva"/>
          <w:bCs/>
          <w:sz w:val="36"/>
          <w:szCs w:val="36"/>
        </w:rPr>
        <w:t>Egervári Közös Önkormányzati Hivatal</w:t>
      </w:r>
    </w:p>
    <w:p w14:paraId="6688EA17" w14:textId="77777777" w:rsidR="009875EF" w:rsidRDefault="009875EF" w:rsidP="009875EF">
      <w:pPr>
        <w:jc w:val="center"/>
        <w:rPr>
          <w:rFonts w:ascii="Monotype Corsiva" w:hAnsi="Monotype Corsiva"/>
          <w:sz w:val="28"/>
        </w:rPr>
      </w:pPr>
      <w:r>
        <w:rPr>
          <w:rFonts w:ascii="Monotype Corsiva" w:hAnsi="Monotype Corsiva"/>
          <w:sz w:val="28"/>
        </w:rPr>
        <w:sym w:font="Wingdings" w:char="F02A"/>
      </w:r>
      <w:r>
        <w:rPr>
          <w:rFonts w:ascii="Monotype Corsiva" w:hAnsi="Monotype Corsiva"/>
          <w:sz w:val="28"/>
        </w:rPr>
        <w:t xml:space="preserve">8913 Egervár Vár u. 2.   </w:t>
      </w:r>
      <w:r>
        <w:rPr>
          <w:rFonts w:ascii="Monotype Corsiva" w:hAnsi="Monotype Corsiva"/>
          <w:sz w:val="28"/>
        </w:rPr>
        <w:sym w:font="Wingdings" w:char="F028"/>
      </w:r>
      <w:r>
        <w:rPr>
          <w:rFonts w:ascii="Monotype Corsiva" w:hAnsi="Monotype Corsiva"/>
          <w:sz w:val="28"/>
        </w:rPr>
        <w:t>/fax:92/564-013, 564-014, 30 8214561</w:t>
      </w:r>
    </w:p>
    <w:p w14:paraId="2D896A98" w14:textId="067E8EFB" w:rsidR="009875EF" w:rsidRDefault="009875EF" w:rsidP="009875EF">
      <w:pPr>
        <w:pStyle w:val="Cmsor6"/>
        <w:pBdr>
          <w:bottom w:val="single" w:sz="6" w:space="1" w:color="auto"/>
        </w:pBdr>
      </w:pPr>
      <w:r>
        <w:t xml:space="preserve">E-mail: </w:t>
      </w:r>
      <w:hyperlink r:id="rId9" w:history="1">
        <w:r w:rsidRPr="009860D7">
          <w:rPr>
            <w:rStyle w:val="Hiperhivatkozs"/>
          </w:rPr>
          <w:t>kozoshivatal@egervar.hu</w:t>
        </w:r>
      </w:hyperlink>
      <w:r>
        <w:t xml:space="preserve">; </w:t>
      </w:r>
      <w:bookmarkStart w:id="0" w:name="_Hlk113953109"/>
      <w:r>
        <w:t>KRID azonosító:</w:t>
      </w:r>
      <w:r w:rsidRPr="00242A1A">
        <w:t xml:space="preserve"> </w:t>
      </w:r>
      <w:r>
        <w:t>304150765</w:t>
      </w:r>
      <w:bookmarkEnd w:id="0"/>
    </w:p>
    <w:p w14:paraId="0BD01DDD" w14:textId="77777777" w:rsidR="00637D6D" w:rsidRDefault="00637D6D" w:rsidP="009F0D72">
      <w:pPr>
        <w:spacing w:line="360" w:lineRule="auto"/>
        <w:rPr>
          <w:b/>
          <w:sz w:val="22"/>
          <w:szCs w:val="22"/>
        </w:rPr>
      </w:pPr>
    </w:p>
    <w:p w14:paraId="4A16537E" w14:textId="77777777" w:rsidR="0064114C" w:rsidRPr="0064114C" w:rsidRDefault="0064114C" w:rsidP="0064114C">
      <w:pPr>
        <w:pStyle w:val="Cm"/>
        <w:rPr>
          <w:sz w:val="32"/>
          <w:szCs w:val="32"/>
        </w:rPr>
      </w:pPr>
      <w:r w:rsidRPr="0064114C">
        <w:rPr>
          <w:sz w:val="32"/>
          <w:szCs w:val="32"/>
        </w:rPr>
        <w:t>Hatósági bizonyítvány kiadása iránti kérelem</w:t>
      </w:r>
    </w:p>
    <w:p w14:paraId="558DE90E" w14:textId="77777777" w:rsidR="0064114C" w:rsidRDefault="0064114C" w:rsidP="0064114C">
      <w:pPr>
        <w:jc w:val="both"/>
        <w:rPr>
          <w:sz w:val="24"/>
        </w:rPr>
      </w:pPr>
    </w:p>
    <w:p w14:paraId="4032A796" w14:textId="61F86CE5" w:rsidR="00465404" w:rsidRPr="00465404" w:rsidRDefault="009875EF" w:rsidP="0064114C">
      <w:pPr>
        <w:jc w:val="both"/>
        <w:rPr>
          <w:b/>
          <w:sz w:val="24"/>
        </w:rPr>
      </w:pPr>
      <w:r>
        <w:rPr>
          <w:b/>
          <w:sz w:val="24"/>
        </w:rPr>
        <w:t xml:space="preserve">Kérelmező  </w:t>
      </w:r>
    </w:p>
    <w:p w14:paraId="7253F5BD" w14:textId="77777777" w:rsidR="00465404" w:rsidRDefault="00465404" w:rsidP="0064114C">
      <w:pPr>
        <w:jc w:val="both"/>
        <w:rPr>
          <w:sz w:val="24"/>
        </w:rPr>
      </w:pPr>
    </w:p>
    <w:p w14:paraId="1A07421B" w14:textId="41DB15E6" w:rsidR="0064114C" w:rsidRDefault="009875EF" w:rsidP="00465404">
      <w:pPr>
        <w:spacing w:line="360" w:lineRule="auto"/>
        <w:jc w:val="both"/>
        <w:rPr>
          <w:sz w:val="24"/>
        </w:rPr>
      </w:pPr>
      <w:proofErr w:type="gramStart"/>
      <w:r>
        <w:rPr>
          <w:sz w:val="24"/>
        </w:rPr>
        <w:t>ne</w:t>
      </w:r>
      <w:r w:rsidR="00465404">
        <w:rPr>
          <w:sz w:val="24"/>
        </w:rPr>
        <w:t>v</w:t>
      </w:r>
      <w:r>
        <w:rPr>
          <w:sz w:val="24"/>
        </w:rPr>
        <w:t>e</w:t>
      </w:r>
      <w:r w:rsidR="00465404">
        <w:rPr>
          <w:sz w:val="24"/>
        </w:rPr>
        <w:t>:…</w:t>
      </w:r>
      <w:proofErr w:type="gramEnd"/>
      <w:r w:rsidR="00465404">
        <w:rPr>
          <w:sz w:val="24"/>
        </w:rPr>
        <w:t>………………</w:t>
      </w:r>
      <w:r w:rsidR="0064114C">
        <w:rPr>
          <w:sz w:val="24"/>
        </w:rPr>
        <w:t>……</w:t>
      </w:r>
      <w:r w:rsidR="00465404">
        <w:rPr>
          <w:sz w:val="24"/>
        </w:rPr>
        <w:t>………………….</w:t>
      </w:r>
      <w:r w:rsidR="0064114C">
        <w:rPr>
          <w:sz w:val="24"/>
        </w:rPr>
        <w:t xml:space="preserve">…………………………………...….……….. </w:t>
      </w:r>
    </w:p>
    <w:p w14:paraId="1DFC93B4" w14:textId="3BE682C5" w:rsidR="009875EF" w:rsidRDefault="009875EF" w:rsidP="00465404">
      <w:pPr>
        <w:spacing w:line="360" w:lineRule="auto"/>
        <w:jc w:val="both"/>
        <w:rPr>
          <w:sz w:val="24"/>
        </w:rPr>
      </w:pPr>
      <w:r>
        <w:rPr>
          <w:sz w:val="24"/>
        </w:rPr>
        <w:t>születési neve: ………………………………………………………………………………...</w:t>
      </w:r>
    </w:p>
    <w:p w14:paraId="237FD5C2" w14:textId="02466BE9" w:rsidR="0064114C" w:rsidRDefault="009875EF" w:rsidP="00465404">
      <w:pPr>
        <w:spacing w:line="360" w:lineRule="auto"/>
        <w:jc w:val="both"/>
        <w:rPr>
          <w:sz w:val="24"/>
        </w:rPr>
      </w:pPr>
      <w:r>
        <w:rPr>
          <w:sz w:val="24"/>
        </w:rPr>
        <w:t>s</w:t>
      </w:r>
      <w:r w:rsidR="00465404">
        <w:rPr>
          <w:sz w:val="24"/>
        </w:rPr>
        <w:t>zületési hely, idő</w:t>
      </w:r>
      <w:r w:rsidR="0064114C">
        <w:rPr>
          <w:sz w:val="24"/>
        </w:rPr>
        <w:t>…………</w:t>
      </w:r>
      <w:r w:rsidR="00465404">
        <w:rPr>
          <w:sz w:val="24"/>
        </w:rPr>
        <w:t>………………</w:t>
      </w:r>
      <w:proofErr w:type="gramStart"/>
      <w:r w:rsidR="00465404">
        <w:rPr>
          <w:sz w:val="24"/>
        </w:rPr>
        <w:t>…….</w:t>
      </w:r>
      <w:proofErr w:type="gramEnd"/>
      <w:r w:rsidR="00465404">
        <w:rPr>
          <w:sz w:val="24"/>
        </w:rPr>
        <w:t>.</w:t>
      </w:r>
      <w:r w:rsidR="0064114C">
        <w:rPr>
          <w:sz w:val="24"/>
        </w:rPr>
        <w:t>…………………………………………</w:t>
      </w:r>
      <w:r>
        <w:rPr>
          <w:sz w:val="24"/>
        </w:rPr>
        <w:t>….</w:t>
      </w:r>
      <w:r w:rsidR="0064114C">
        <w:rPr>
          <w:sz w:val="24"/>
        </w:rPr>
        <w:t xml:space="preserve">                </w:t>
      </w:r>
    </w:p>
    <w:p w14:paraId="7A38460B" w14:textId="3E38B3E8" w:rsidR="00465404" w:rsidRDefault="009875EF" w:rsidP="00465404">
      <w:pPr>
        <w:spacing w:line="360" w:lineRule="auto"/>
        <w:jc w:val="both"/>
        <w:rPr>
          <w:sz w:val="24"/>
        </w:rPr>
      </w:pPr>
      <w:r>
        <w:rPr>
          <w:sz w:val="24"/>
        </w:rPr>
        <w:t>a</w:t>
      </w:r>
      <w:r w:rsidR="00465404">
        <w:rPr>
          <w:sz w:val="24"/>
        </w:rPr>
        <w:t xml:space="preserve">nyja </w:t>
      </w:r>
      <w:proofErr w:type="gramStart"/>
      <w:r w:rsidR="00465404">
        <w:rPr>
          <w:sz w:val="24"/>
        </w:rPr>
        <w:t>neve:</w:t>
      </w:r>
      <w:r w:rsidR="0064114C">
        <w:rPr>
          <w:sz w:val="24"/>
        </w:rPr>
        <w:t>…</w:t>
      </w:r>
      <w:proofErr w:type="gramEnd"/>
      <w:r w:rsidR="0064114C">
        <w:rPr>
          <w:sz w:val="24"/>
        </w:rPr>
        <w:t>………………</w:t>
      </w:r>
      <w:r w:rsidR="00465404">
        <w:rPr>
          <w:sz w:val="24"/>
        </w:rPr>
        <w:t>……………………………</w:t>
      </w:r>
      <w:r w:rsidR="0064114C">
        <w:rPr>
          <w:sz w:val="24"/>
        </w:rPr>
        <w:t>……………………………………</w:t>
      </w:r>
      <w:r>
        <w:rPr>
          <w:sz w:val="24"/>
        </w:rPr>
        <w:t>.</w:t>
      </w:r>
    </w:p>
    <w:p w14:paraId="5BE41AA4" w14:textId="13CC4B1B" w:rsidR="00465404" w:rsidRDefault="00B77C2E" w:rsidP="00465404">
      <w:pPr>
        <w:spacing w:line="360" w:lineRule="auto"/>
        <w:jc w:val="both"/>
        <w:rPr>
          <w:sz w:val="24"/>
        </w:rPr>
      </w:pPr>
      <w:proofErr w:type="gramStart"/>
      <w:r>
        <w:rPr>
          <w:sz w:val="24"/>
        </w:rPr>
        <w:t>l</w:t>
      </w:r>
      <w:r w:rsidR="00465404">
        <w:rPr>
          <w:sz w:val="24"/>
        </w:rPr>
        <w:t>akcíme:…</w:t>
      </w:r>
      <w:proofErr w:type="gramEnd"/>
      <w:r w:rsidR="00465404">
        <w:rPr>
          <w:sz w:val="24"/>
        </w:rPr>
        <w:t>……………………………………………………………………………………..</w:t>
      </w:r>
    </w:p>
    <w:p w14:paraId="58DEEF27" w14:textId="3FD72D7E" w:rsidR="00465404" w:rsidRDefault="00B77C2E" w:rsidP="00465404">
      <w:pPr>
        <w:spacing w:line="360" w:lineRule="auto"/>
        <w:jc w:val="both"/>
        <w:rPr>
          <w:sz w:val="24"/>
        </w:rPr>
      </w:pPr>
      <w:proofErr w:type="gramStart"/>
      <w:r>
        <w:rPr>
          <w:sz w:val="24"/>
        </w:rPr>
        <w:t>e</w:t>
      </w:r>
      <w:r w:rsidR="00465404">
        <w:rPr>
          <w:sz w:val="24"/>
        </w:rPr>
        <w:t>lérhetősége:…</w:t>
      </w:r>
      <w:proofErr w:type="gramEnd"/>
      <w:r w:rsidR="00465404">
        <w:rPr>
          <w:sz w:val="24"/>
        </w:rPr>
        <w:t>…………………………………………………………………………………</w:t>
      </w:r>
    </w:p>
    <w:p w14:paraId="3CDA62B7" w14:textId="77777777" w:rsidR="00B77C2E" w:rsidRDefault="00B77C2E" w:rsidP="0064114C">
      <w:pPr>
        <w:jc w:val="both"/>
        <w:rPr>
          <w:b/>
          <w:bCs/>
          <w:sz w:val="24"/>
        </w:rPr>
      </w:pPr>
    </w:p>
    <w:p w14:paraId="655BD3EC" w14:textId="3CF923AC" w:rsidR="00465404" w:rsidRPr="009875EF" w:rsidRDefault="009875EF" w:rsidP="0064114C">
      <w:pPr>
        <w:jc w:val="both"/>
        <w:rPr>
          <w:b/>
          <w:bCs/>
          <w:sz w:val="24"/>
        </w:rPr>
      </w:pPr>
      <w:r w:rsidRPr="009875EF">
        <w:rPr>
          <w:b/>
          <w:bCs/>
          <w:sz w:val="24"/>
        </w:rPr>
        <w:t xml:space="preserve">A kérelemmel érintett ingatlan (fogyasztási hely) </w:t>
      </w:r>
    </w:p>
    <w:p w14:paraId="600ADEB2" w14:textId="77777777" w:rsidR="009875EF" w:rsidRDefault="009875EF" w:rsidP="00465404">
      <w:pPr>
        <w:spacing w:line="360" w:lineRule="auto"/>
        <w:jc w:val="both"/>
        <w:rPr>
          <w:b/>
          <w:sz w:val="24"/>
          <w:u w:val="single"/>
        </w:rPr>
      </w:pPr>
    </w:p>
    <w:p w14:paraId="3CAE9080" w14:textId="12FD1CD8" w:rsidR="009875EF" w:rsidRPr="009875EF" w:rsidRDefault="009875EF" w:rsidP="00465404">
      <w:pPr>
        <w:spacing w:line="360" w:lineRule="auto"/>
        <w:jc w:val="both"/>
        <w:rPr>
          <w:b/>
          <w:sz w:val="24"/>
        </w:rPr>
      </w:pPr>
      <w:r w:rsidRPr="009875EF">
        <w:rPr>
          <w:b/>
          <w:sz w:val="24"/>
        </w:rPr>
        <w:t>címe</w:t>
      </w:r>
      <w:r w:rsidRPr="009875EF">
        <w:rPr>
          <w:bCs/>
          <w:sz w:val="24"/>
        </w:rPr>
        <w:t>: …………………………………………………………………………………………</w:t>
      </w:r>
      <w:r>
        <w:rPr>
          <w:bCs/>
          <w:sz w:val="24"/>
        </w:rPr>
        <w:t>…</w:t>
      </w:r>
    </w:p>
    <w:p w14:paraId="2C5A32A2" w14:textId="7D624E20" w:rsidR="009875EF" w:rsidRPr="009875EF" w:rsidRDefault="009875EF" w:rsidP="00465404">
      <w:pPr>
        <w:spacing w:line="360" w:lineRule="auto"/>
        <w:jc w:val="both"/>
        <w:rPr>
          <w:bCs/>
          <w:sz w:val="24"/>
        </w:rPr>
      </w:pPr>
      <w:r w:rsidRPr="009875EF">
        <w:rPr>
          <w:bCs/>
          <w:sz w:val="24"/>
        </w:rPr>
        <w:t xml:space="preserve">helyrajzi </w:t>
      </w:r>
      <w:proofErr w:type="gramStart"/>
      <w:r w:rsidRPr="009875EF">
        <w:rPr>
          <w:bCs/>
          <w:sz w:val="24"/>
        </w:rPr>
        <w:t>száma:…</w:t>
      </w:r>
      <w:proofErr w:type="gramEnd"/>
      <w:r w:rsidRPr="009875EF">
        <w:rPr>
          <w:bCs/>
          <w:sz w:val="24"/>
        </w:rPr>
        <w:t xml:space="preserve">…………………………………………………………………………….. </w:t>
      </w:r>
    </w:p>
    <w:p w14:paraId="4BAF5427" w14:textId="0FEA6CAF" w:rsidR="009875EF" w:rsidRPr="009875EF" w:rsidRDefault="009875EF" w:rsidP="00465404">
      <w:pPr>
        <w:spacing w:line="360" w:lineRule="auto"/>
        <w:jc w:val="both"/>
        <w:rPr>
          <w:bCs/>
          <w:sz w:val="24"/>
        </w:rPr>
      </w:pPr>
      <w:r w:rsidRPr="009875EF">
        <w:rPr>
          <w:bCs/>
          <w:sz w:val="24"/>
        </w:rPr>
        <w:t>mérési pont azonosító: (a számlarészletező bal felső sarkában található)</w:t>
      </w:r>
    </w:p>
    <w:p w14:paraId="2F5840BB" w14:textId="0658B857" w:rsidR="009875EF" w:rsidRPr="009875EF" w:rsidRDefault="009875EF" w:rsidP="00465404">
      <w:pPr>
        <w:spacing w:line="360" w:lineRule="auto"/>
        <w:jc w:val="both"/>
        <w:rPr>
          <w:bCs/>
          <w:sz w:val="24"/>
        </w:rPr>
      </w:pPr>
      <w:r w:rsidRPr="009875EF">
        <w:rPr>
          <w:bCs/>
          <w:sz w:val="24"/>
        </w:rPr>
        <w:t>…………………………………………………………………………………………………..</w:t>
      </w:r>
    </w:p>
    <w:p w14:paraId="0662F60D" w14:textId="634BF8F9" w:rsidR="009875EF" w:rsidRDefault="009875EF" w:rsidP="00424673">
      <w:pPr>
        <w:jc w:val="both"/>
        <w:rPr>
          <w:b/>
          <w:sz w:val="24"/>
          <w:u w:val="single"/>
        </w:rPr>
      </w:pPr>
    </w:p>
    <w:p w14:paraId="468954E6" w14:textId="2109C92B" w:rsidR="009875EF" w:rsidRDefault="009875EF" w:rsidP="00424673">
      <w:pPr>
        <w:jc w:val="both"/>
        <w:rPr>
          <w:sz w:val="24"/>
          <w:szCs w:val="24"/>
        </w:rPr>
      </w:pPr>
      <w:r w:rsidRPr="009875EF">
        <w:rPr>
          <w:sz w:val="24"/>
          <w:szCs w:val="24"/>
        </w:rPr>
        <w:t>Kérem, hogy a lakossági fogyasztókra érvényes, az egyes egyetemes szolgáltatási árszabások meghatározásáról szóló 259/2022. (VII. 21.) Korm. rendelet alapján meghatározott kedvezményes földgáz többletmennyiség igénybevétele céljából</w:t>
      </w:r>
      <w:r w:rsidR="005E533E">
        <w:rPr>
          <w:sz w:val="24"/>
          <w:szCs w:val="24"/>
        </w:rPr>
        <w:t xml:space="preserve"> az egyetemes szolgáltató részére történő benyújtás céljából, </w:t>
      </w:r>
      <w:r w:rsidRPr="009875EF">
        <w:rPr>
          <w:sz w:val="24"/>
          <w:szCs w:val="24"/>
        </w:rPr>
        <w:t xml:space="preserve">a fenti ingatlanon található önálló lakás rendeltetési egységek számára vonatkozó hatósági bizonyítványt részemre kiállítani szíveskedjenek az alábbi nyilatkozatom alapján: </w:t>
      </w:r>
    </w:p>
    <w:p w14:paraId="71435FB5" w14:textId="77777777" w:rsidR="009875EF" w:rsidRDefault="009875EF" w:rsidP="00424673">
      <w:pPr>
        <w:jc w:val="both"/>
        <w:rPr>
          <w:sz w:val="24"/>
          <w:szCs w:val="24"/>
        </w:rPr>
      </w:pPr>
    </w:p>
    <w:p w14:paraId="429731D1" w14:textId="5EAC3963" w:rsidR="009875EF" w:rsidRDefault="009875EF" w:rsidP="00424673">
      <w:pPr>
        <w:jc w:val="center"/>
        <w:rPr>
          <w:sz w:val="24"/>
          <w:szCs w:val="24"/>
        </w:rPr>
      </w:pPr>
      <w:r w:rsidRPr="009875EF">
        <w:rPr>
          <w:b/>
          <w:bCs/>
          <w:sz w:val="24"/>
          <w:szCs w:val="24"/>
        </w:rPr>
        <w:t>NYILATKOZAT</w:t>
      </w:r>
    </w:p>
    <w:p w14:paraId="00B67AA7" w14:textId="77777777" w:rsidR="009875EF" w:rsidRDefault="009875EF" w:rsidP="00424673">
      <w:pPr>
        <w:jc w:val="both"/>
        <w:rPr>
          <w:sz w:val="24"/>
          <w:szCs w:val="24"/>
        </w:rPr>
      </w:pPr>
    </w:p>
    <w:p w14:paraId="779059B0" w14:textId="77777777" w:rsidR="005E533E" w:rsidRPr="00B77C2E" w:rsidRDefault="009875EF" w:rsidP="00424673">
      <w:pPr>
        <w:jc w:val="both"/>
        <w:rPr>
          <w:b/>
          <w:bCs/>
          <w:sz w:val="24"/>
          <w:szCs w:val="24"/>
        </w:rPr>
      </w:pPr>
      <w:r w:rsidRPr="00B77C2E">
        <w:rPr>
          <w:b/>
          <w:bCs/>
          <w:sz w:val="24"/>
          <w:szCs w:val="24"/>
        </w:rPr>
        <w:t xml:space="preserve">Büntetőjogi és kártérítési felelősségem tudatában nyilatkozom, hogy a fenti kérelemben megjelölt, társasháznak, lakásszövetkezetnek nem minősülő ingatlanon (fogyasztási helyen) belül </w:t>
      </w:r>
    </w:p>
    <w:p w14:paraId="293ADCCC" w14:textId="5235387A" w:rsidR="005E533E" w:rsidRPr="00B77C2E" w:rsidRDefault="009875EF" w:rsidP="005E533E">
      <w:pPr>
        <w:jc w:val="center"/>
        <w:rPr>
          <w:b/>
          <w:bCs/>
          <w:sz w:val="24"/>
          <w:szCs w:val="24"/>
        </w:rPr>
      </w:pPr>
      <w:r w:rsidRPr="00B77C2E">
        <w:rPr>
          <w:b/>
          <w:bCs/>
          <w:sz w:val="24"/>
          <w:szCs w:val="24"/>
        </w:rPr>
        <w:t>…… db önálló,</w:t>
      </w:r>
    </w:p>
    <w:p w14:paraId="749B48F6" w14:textId="3B0A53B7" w:rsidR="009875EF" w:rsidRPr="00B77C2E" w:rsidRDefault="009875EF" w:rsidP="00424673">
      <w:pPr>
        <w:jc w:val="both"/>
        <w:rPr>
          <w:b/>
          <w:bCs/>
          <w:sz w:val="24"/>
          <w:szCs w:val="24"/>
          <w:u w:val="single"/>
        </w:rPr>
      </w:pPr>
      <w:r w:rsidRPr="00B77C2E">
        <w:rPr>
          <w:b/>
          <w:bCs/>
          <w:sz w:val="24"/>
          <w:szCs w:val="24"/>
        </w:rPr>
        <w:t>az országos településrendezési és építési követelményekről szóló 253/1997. (XII. 20.) Korm. rendelet 105. §-a szerinti lakás rendeltetési egység* található és az általam közölt adatok a valóságnak megfelelnek.</w:t>
      </w:r>
    </w:p>
    <w:p w14:paraId="379B7E60" w14:textId="77777777" w:rsidR="009875EF" w:rsidRPr="009875EF" w:rsidRDefault="009875EF" w:rsidP="00424673">
      <w:pPr>
        <w:jc w:val="both"/>
        <w:rPr>
          <w:b/>
          <w:sz w:val="24"/>
          <w:szCs w:val="24"/>
          <w:u w:val="single"/>
        </w:rPr>
      </w:pPr>
    </w:p>
    <w:p w14:paraId="381DB343" w14:textId="43CFD723" w:rsidR="0064114C" w:rsidRPr="00F33075" w:rsidRDefault="00F33075" w:rsidP="00B20F04">
      <w:pPr>
        <w:autoSpaceDE w:val="0"/>
        <w:autoSpaceDN w:val="0"/>
        <w:adjustRightInd w:val="0"/>
        <w:jc w:val="both"/>
        <w:rPr>
          <w:bCs/>
          <w:sz w:val="24"/>
          <w:szCs w:val="24"/>
        </w:rPr>
      </w:pPr>
      <w:r w:rsidRPr="00F33075">
        <w:rPr>
          <w:bCs/>
          <w:sz w:val="24"/>
          <w:szCs w:val="24"/>
        </w:rPr>
        <w:t xml:space="preserve">Dátum: </w:t>
      </w:r>
    </w:p>
    <w:p w14:paraId="6672E4F5" w14:textId="0501479A" w:rsidR="00637D6D" w:rsidRDefault="00637D6D" w:rsidP="00B20F04">
      <w:pPr>
        <w:autoSpaceDE w:val="0"/>
        <w:autoSpaceDN w:val="0"/>
        <w:adjustRightInd w:val="0"/>
        <w:jc w:val="both"/>
        <w:rPr>
          <w:b/>
          <w:sz w:val="36"/>
          <w:szCs w:val="36"/>
        </w:rPr>
      </w:pPr>
    </w:p>
    <w:p w14:paraId="1D24A3F5" w14:textId="79A4D19B" w:rsidR="00F33075" w:rsidRPr="00F33075" w:rsidRDefault="00F33075" w:rsidP="00F33075">
      <w:pPr>
        <w:autoSpaceDE w:val="0"/>
        <w:autoSpaceDN w:val="0"/>
        <w:adjustRightInd w:val="0"/>
        <w:jc w:val="center"/>
        <w:rPr>
          <w:bCs/>
          <w:sz w:val="24"/>
          <w:szCs w:val="24"/>
        </w:rPr>
      </w:pPr>
      <w:r w:rsidRPr="00F33075">
        <w:rPr>
          <w:bCs/>
          <w:sz w:val="24"/>
          <w:szCs w:val="24"/>
        </w:rPr>
        <w:t>…………………………..</w:t>
      </w:r>
    </w:p>
    <w:p w14:paraId="1A6B3725" w14:textId="77777777" w:rsidR="00F33075" w:rsidRDefault="00F33075" w:rsidP="00F33075">
      <w:pPr>
        <w:autoSpaceDE w:val="0"/>
        <w:autoSpaceDN w:val="0"/>
        <w:adjustRightInd w:val="0"/>
        <w:jc w:val="center"/>
        <w:rPr>
          <w:bCs/>
          <w:sz w:val="24"/>
          <w:szCs w:val="24"/>
        </w:rPr>
      </w:pPr>
      <w:r w:rsidRPr="00F33075">
        <w:rPr>
          <w:bCs/>
          <w:sz w:val="24"/>
          <w:szCs w:val="24"/>
        </w:rPr>
        <w:t>kérelmező aláírása</w:t>
      </w:r>
    </w:p>
    <w:p w14:paraId="430A1DD8" w14:textId="573B5651" w:rsidR="00F33075" w:rsidRPr="00F33075" w:rsidRDefault="00F33075" w:rsidP="00F33075">
      <w:pPr>
        <w:autoSpaceDE w:val="0"/>
        <w:autoSpaceDN w:val="0"/>
        <w:adjustRightInd w:val="0"/>
        <w:rPr>
          <w:bCs/>
          <w:sz w:val="24"/>
          <w:szCs w:val="24"/>
        </w:rPr>
      </w:pPr>
      <w:r w:rsidRPr="00F33075">
        <w:rPr>
          <w:bCs/>
          <w:sz w:val="24"/>
          <w:szCs w:val="24"/>
        </w:rPr>
        <w:lastRenderedPageBreak/>
        <w:t xml:space="preserve"> </w:t>
      </w:r>
    </w:p>
    <w:p w14:paraId="60C6801D" w14:textId="77777777" w:rsidR="00EF0795" w:rsidRDefault="00EF0795" w:rsidP="00637D6D">
      <w:pPr>
        <w:autoSpaceDE w:val="0"/>
        <w:autoSpaceDN w:val="0"/>
        <w:adjustRightInd w:val="0"/>
        <w:jc w:val="center"/>
        <w:rPr>
          <w:b/>
          <w:sz w:val="24"/>
          <w:szCs w:val="24"/>
        </w:rPr>
      </w:pPr>
    </w:p>
    <w:p w14:paraId="1DED962B" w14:textId="3EA6A499" w:rsidR="00F33075" w:rsidRDefault="00F33075" w:rsidP="00637D6D">
      <w:pPr>
        <w:autoSpaceDE w:val="0"/>
        <w:autoSpaceDN w:val="0"/>
        <w:adjustRightInd w:val="0"/>
        <w:jc w:val="center"/>
        <w:rPr>
          <w:b/>
          <w:sz w:val="24"/>
          <w:szCs w:val="24"/>
        </w:rPr>
      </w:pPr>
    </w:p>
    <w:p w14:paraId="1A05452C" w14:textId="77777777" w:rsidR="00F33075" w:rsidRDefault="00F33075" w:rsidP="00637D6D">
      <w:pPr>
        <w:autoSpaceDE w:val="0"/>
        <w:autoSpaceDN w:val="0"/>
        <w:adjustRightInd w:val="0"/>
        <w:jc w:val="center"/>
        <w:rPr>
          <w:b/>
          <w:sz w:val="24"/>
          <w:szCs w:val="24"/>
        </w:rPr>
      </w:pPr>
    </w:p>
    <w:p w14:paraId="0B53C2AC" w14:textId="77777777" w:rsidR="00637D6D" w:rsidRDefault="00637D6D" w:rsidP="00637D6D">
      <w:pPr>
        <w:autoSpaceDE w:val="0"/>
        <w:autoSpaceDN w:val="0"/>
        <w:adjustRightInd w:val="0"/>
        <w:jc w:val="center"/>
        <w:rPr>
          <w:b/>
          <w:sz w:val="24"/>
          <w:szCs w:val="24"/>
        </w:rPr>
      </w:pPr>
      <w:r>
        <w:rPr>
          <w:b/>
          <w:sz w:val="24"/>
          <w:szCs w:val="24"/>
        </w:rPr>
        <w:t>Általános tájékoztató</w:t>
      </w:r>
    </w:p>
    <w:p w14:paraId="275FFDA1" w14:textId="77777777" w:rsidR="00637D6D" w:rsidRDefault="00637D6D" w:rsidP="00637D6D">
      <w:pPr>
        <w:autoSpaceDE w:val="0"/>
        <w:autoSpaceDN w:val="0"/>
        <w:adjustRightInd w:val="0"/>
        <w:jc w:val="center"/>
        <w:rPr>
          <w:b/>
          <w:sz w:val="24"/>
          <w:szCs w:val="24"/>
        </w:rPr>
      </w:pPr>
    </w:p>
    <w:p w14:paraId="2891C55C" w14:textId="77777777" w:rsidR="00637D6D" w:rsidRDefault="00637D6D" w:rsidP="00637D6D">
      <w:pPr>
        <w:autoSpaceDE w:val="0"/>
        <w:autoSpaceDN w:val="0"/>
        <w:adjustRightInd w:val="0"/>
        <w:jc w:val="center"/>
        <w:rPr>
          <w:b/>
          <w:sz w:val="24"/>
          <w:szCs w:val="24"/>
        </w:rPr>
      </w:pPr>
    </w:p>
    <w:p w14:paraId="7B4D12EA" w14:textId="163A6442" w:rsidR="00DE0352" w:rsidRPr="00DE0352" w:rsidRDefault="00813E5E" w:rsidP="00637D6D">
      <w:pPr>
        <w:autoSpaceDE w:val="0"/>
        <w:autoSpaceDN w:val="0"/>
        <w:adjustRightInd w:val="0"/>
        <w:jc w:val="both"/>
        <w:rPr>
          <w:sz w:val="24"/>
          <w:szCs w:val="24"/>
          <w:u w:val="single"/>
        </w:rPr>
      </w:pPr>
      <w:r>
        <w:rPr>
          <w:sz w:val="24"/>
          <w:szCs w:val="24"/>
          <w:u w:val="single"/>
        </w:rPr>
        <w:t>*</w:t>
      </w:r>
      <w:r w:rsidR="00637D6D" w:rsidRPr="00DE0352">
        <w:rPr>
          <w:sz w:val="24"/>
          <w:szCs w:val="24"/>
          <w:u w:val="single"/>
        </w:rPr>
        <w:t>Az OTÉK 105. §</w:t>
      </w:r>
      <w:proofErr w:type="gramStart"/>
      <w:r w:rsidR="00637D6D" w:rsidRPr="00DE0352">
        <w:rPr>
          <w:sz w:val="24"/>
          <w:szCs w:val="24"/>
          <w:u w:val="single"/>
        </w:rPr>
        <w:t>   (</w:t>
      </w:r>
      <w:proofErr w:type="gramEnd"/>
      <w:r w:rsidR="00637D6D" w:rsidRPr="00DE0352">
        <w:rPr>
          <w:sz w:val="24"/>
          <w:szCs w:val="24"/>
          <w:u w:val="single"/>
        </w:rPr>
        <w:t xml:space="preserve">1) bekezdés szerinti </w:t>
      </w:r>
      <w:r w:rsidR="00637D6D" w:rsidRPr="00F33075">
        <w:rPr>
          <w:b/>
          <w:bCs/>
          <w:sz w:val="24"/>
          <w:szCs w:val="24"/>
          <w:u w:val="single"/>
        </w:rPr>
        <w:t xml:space="preserve">lakás </w:t>
      </w:r>
      <w:r w:rsidR="00637D6D" w:rsidRPr="00DE0352">
        <w:rPr>
          <w:sz w:val="24"/>
          <w:szCs w:val="24"/>
          <w:u w:val="single"/>
        </w:rPr>
        <w:t>rendeltetési egység</w:t>
      </w:r>
      <w:r w:rsidR="00DE0352" w:rsidRPr="00DE0352">
        <w:rPr>
          <w:sz w:val="24"/>
          <w:szCs w:val="24"/>
          <w:u w:val="single"/>
        </w:rPr>
        <w:t xml:space="preserve">: </w:t>
      </w:r>
    </w:p>
    <w:p w14:paraId="56DB9990" w14:textId="241A2285" w:rsidR="00637D6D" w:rsidRPr="00637D6D" w:rsidRDefault="00F33075" w:rsidP="00637D6D">
      <w:pPr>
        <w:autoSpaceDE w:val="0"/>
        <w:autoSpaceDN w:val="0"/>
        <w:adjustRightInd w:val="0"/>
        <w:jc w:val="both"/>
        <w:rPr>
          <w:sz w:val="24"/>
          <w:szCs w:val="24"/>
        </w:rPr>
      </w:pPr>
      <w:r>
        <w:rPr>
          <w:sz w:val="24"/>
          <w:szCs w:val="24"/>
        </w:rPr>
        <w:t>O</w:t>
      </w:r>
      <w:r w:rsidR="00637D6D" w:rsidRPr="00637D6D">
        <w:rPr>
          <w:sz w:val="24"/>
          <w:szCs w:val="24"/>
        </w:rPr>
        <w:t>lyan huzamos tartózkodás céljára szolgáló önálló rendeltetési egység, melynek lakóhelyiségeit (lakószoba, étkező stb.), főzőhelyiségeit (konyha, főzőfülke), egészségügyi helyiségeit (fürdőszoba, mosdó, zuhanyozó, WC), közlekedő helyiségeit (előszoba, előtér, belépő, szélfogó, közlekedő, folyosó) és tároló helyiségeit (kamra, gardrób, lomkamra, háztartási helyiség stb.) úgy kell kialakítani, hogy azok együttesen tegyék lehetővé  </w:t>
      </w:r>
    </w:p>
    <w:p w14:paraId="419EFB36" w14:textId="77777777" w:rsidR="00637D6D" w:rsidRPr="00637D6D" w:rsidRDefault="00637D6D" w:rsidP="00DE0352">
      <w:pPr>
        <w:autoSpaceDE w:val="0"/>
        <w:autoSpaceDN w:val="0"/>
        <w:adjustRightInd w:val="0"/>
        <w:ind w:left="567"/>
        <w:jc w:val="both"/>
        <w:rPr>
          <w:sz w:val="24"/>
          <w:szCs w:val="24"/>
        </w:rPr>
      </w:pPr>
      <w:r w:rsidRPr="00637D6D">
        <w:rPr>
          <w:sz w:val="24"/>
          <w:szCs w:val="24"/>
        </w:rPr>
        <w:t>a) a pihenést (az alvást) és az otthoni tevékenységek folytatását,</w:t>
      </w:r>
    </w:p>
    <w:p w14:paraId="0B180E8D" w14:textId="77777777" w:rsidR="00637D6D" w:rsidRPr="00637D6D" w:rsidRDefault="00637D6D" w:rsidP="00DE0352">
      <w:pPr>
        <w:autoSpaceDE w:val="0"/>
        <w:autoSpaceDN w:val="0"/>
        <w:adjustRightInd w:val="0"/>
        <w:ind w:left="567"/>
        <w:jc w:val="both"/>
        <w:rPr>
          <w:sz w:val="24"/>
          <w:szCs w:val="24"/>
        </w:rPr>
      </w:pPr>
      <w:r w:rsidRPr="00637D6D">
        <w:rPr>
          <w:sz w:val="24"/>
          <w:szCs w:val="24"/>
        </w:rPr>
        <w:t>b) a főzést, mosogatást és az étkezést,</w:t>
      </w:r>
    </w:p>
    <w:p w14:paraId="34F2F916" w14:textId="77777777" w:rsidR="00637D6D" w:rsidRPr="00637D6D" w:rsidRDefault="00637D6D" w:rsidP="00DE0352">
      <w:pPr>
        <w:autoSpaceDE w:val="0"/>
        <w:autoSpaceDN w:val="0"/>
        <w:adjustRightInd w:val="0"/>
        <w:ind w:left="567"/>
        <w:jc w:val="both"/>
        <w:rPr>
          <w:sz w:val="24"/>
          <w:szCs w:val="24"/>
        </w:rPr>
      </w:pPr>
      <w:r w:rsidRPr="00637D6D">
        <w:rPr>
          <w:sz w:val="24"/>
          <w:szCs w:val="24"/>
        </w:rPr>
        <w:t>c) a tisztálkodást, a mosást, az illemhely-használatot,</w:t>
      </w:r>
    </w:p>
    <w:p w14:paraId="684A8DDE" w14:textId="77777777" w:rsidR="00637D6D" w:rsidRPr="00637D6D" w:rsidRDefault="00637D6D" w:rsidP="00DE0352">
      <w:pPr>
        <w:autoSpaceDE w:val="0"/>
        <w:autoSpaceDN w:val="0"/>
        <w:adjustRightInd w:val="0"/>
        <w:ind w:left="567"/>
        <w:jc w:val="both"/>
        <w:rPr>
          <w:sz w:val="24"/>
          <w:szCs w:val="24"/>
        </w:rPr>
      </w:pPr>
      <w:r w:rsidRPr="00637D6D">
        <w:rPr>
          <w:sz w:val="24"/>
          <w:szCs w:val="24"/>
        </w:rPr>
        <w:t>d) az életvitelhez szükséges anyagok és tárgyak tárolását tervezési program szerint (pl. élelmiszer-tárolás, hűtőszekrény elhelyezési lehetősége, mosás céljára szolgáló berendezés, ruhanemű, lakáskarbantartás eszközeinek, egyéb szerszámoknak és sporteszközöknek az elhelyezése).</w:t>
      </w:r>
    </w:p>
    <w:p w14:paraId="0F31656D" w14:textId="77777777" w:rsidR="00637D6D" w:rsidRPr="00637D6D" w:rsidRDefault="00637D6D" w:rsidP="00637D6D">
      <w:pPr>
        <w:autoSpaceDE w:val="0"/>
        <w:autoSpaceDN w:val="0"/>
        <w:adjustRightInd w:val="0"/>
        <w:jc w:val="both"/>
        <w:rPr>
          <w:sz w:val="24"/>
          <w:szCs w:val="24"/>
        </w:rPr>
      </w:pPr>
    </w:p>
    <w:p w14:paraId="66D2C637" w14:textId="16033630" w:rsidR="00EB083B" w:rsidRDefault="00EB083B" w:rsidP="00DE0352">
      <w:pPr>
        <w:jc w:val="both"/>
        <w:rPr>
          <w:sz w:val="24"/>
          <w:szCs w:val="24"/>
        </w:rPr>
      </w:pPr>
      <w:r>
        <w:rPr>
          <w:sz w:val="24"/>
          <w:szCs w:val="24"/>
        </w:rPr>
        <w:t>A bizonyítvány kiállítására az ügyfél nyilatkozata alapján kerül sor.</w:t>
      </w:r>
    </w:p>
    <w:p w14:paraId="14428A1C" w14:textId="2AE033B6" w:rsidR="005E533E" w:rsidRPr="005E533E" w:rsidRDefault="005E533E" w:rsidP="00DE0352">
      <w:pPr>
        <w:jc w:val="both"/>
        <w:rPr>
          <w:b/>
          <w:bCs/>
          <w:sz w:val="24"/>
          <w:szCs w:val="24"/>
        </w:rPr>
      </w:pPr>
      <w:r>
        <w:rPr>
          <w:sz w:val="24"/>
          <w:szCs w:val="24"/>
        </w:rPr>
        <w:t xml:space="preserve">A </w:t>
      </w:r>
      <w:r w:rsidRPr="009875EF">
        <w:rPr>
          <w:sz w:val="24"/>
          <w:szCs w:val="24"/>
        </w:rPr>
        <w:t>259/2022. (VII. 21.) Korm.</w:t>
      </w:r>
      <w:r>
        <w:rPr>
          <w:sz w:val="24"/>
          <w:szCs w:val="24"/>
        </w:rPr>
        <w:t xml:space="preserve"> rendelet 7/A. § (6) bekezdése alapján </w:t>
      </w:r>
      <w:r w:rsidRPr="005E533E">
        <w:rPr>
          <w:b/>
          <w:bCs/>
          <w:sz w:val="24"/>
          <w:szCs w:val="24"/>
        </w:rPr>
        <w:t xml:space="preserve">a lakossági fogyasztó nyújtja be a hatósági bizonyítványt az egyetemes szolgáltató részére </w:t>
      </w:r>
    </w:p>
    <w:p w14:paraId="268068BA" w14:textId="77777777" w:rsidR="00EB083B" w:rsidRPr="00EB083B" w:rsidRDefault="00EB083B" w:rsidP="00EB083B">
      <w:pPr>
        <w:jc w:val="both"/>
        <w:rPr>
          <w:b/>
          <w:sz w:val="24"/>
          <w:szCs w:val="24"/>
          <w:u w:val="single"/>
        </w:rPr>
      </w:pPr>
      <w:r w:rsidRPr="00EB083B">
        <w:rPr>
          <w:b/>
          <w:sz w:val="24"/>
          <w:szCs w:val="24"/>
          <w:u w:val="single"/>
        </w:rPr>
        <w:t>Ha az egyetemes szolgáltató azt észleli, hogy az ingatlan lakás rendeltetési egységeinek száma nem egyezik meg a hatósági bizonyítványban foglaltakkal, ezt hatósági ellenőrzés lefolytatása érdekében az eljáró hatóság felé jelzi.</w:t>
      </w:r>
    </w:p>
    <w:p w14:paraId="273E7B58" w14:textId="77777777" w:rsidR="00EB083B" w:rsidRPr="00EB083B" w:rsidRDefault="00EB083B" w:rsidP="00EB083B">
      <w:pPr>
        <w:jc w:val="both"/>
        <w:rPr>
          <w:b/>
          <w:sz w:val="24"/>
          <w:szCs w:val="24"/>
          <w:u w:val="single"/>
        </w:rPr>
      </w:pPr>
    </w:p>
    <w:p w14:paraId="230E954B" w14:textId="77777777" w:rsidR="00EB083B" w:rsidRPr="00EB083B" w:rsidRDefault="00EB083B" w:rsidP="00EB083B">
      <w:pPr>
        <w:jc w:val="both"/>
        <w:rPr>
          <w:b/>
          <w:sz w:val="24"/>
          <w:szCs w:val="24"/>
          <w:u w:val="single"/>
        </w:rPr>
      </w:pPr>
      <w:r w:rsidRPr="00EB083B">
        <w:rPr>
          <w:b/>
          <w:sz w:val="24"/>
          <w:szCs w:val="24"/>
          <w:u w:val="single"/>
        </w:rPr>
        <w:t>Ha a fentiek alapján indult eljárás azzal az eredménnyel zárul, hogy a felhasználó jogosulatlanul vette igénybe a kedvezményes többletmennyiséget a bejelentett és a tényleges lakás rendeltetési egységek különbözete vonatkozásában, úgy a jogosulatlanul igénybe vett kedvezménnyel elszámolt földgáz mennyiséget a versenypiaci költségeket tükröző ár másfélszeresének megfelelő egységáron kell a felhasználóval elszámolni.</w:t>
      </w:r>
    </w:p>
    <w:p w14:paraId="01822C2D" w14:textId="77777777" w:rsidR="00EB083B" w:rsidRDefault="00EB083B" w:rsidP="00DE0352">
      <w:pPr>
        <w:jc w:val="both"/>
        <w:rPr>
          <w:sz w:val="22"/>
          <w:szCs w:val="22"/>
        </w:rPr>
      </w:pPr>
    </w:p>
    <w:p w14:paraId="79E56A39" w14:textId="77777777" w:rsidR="00DE0352" w:rsidRDefault="00DE0352" w:rsidP="00DE0352">
      <w:pPr>
        <w:jc w:val="both"/>
        <w:rPr>
          <w:sz w:val="24"/>
          <w:szCs w:val="24"/>
        </w:rPr>
      </w:pPr>
      <w:r>
        <w:rPr>
          <w:sz w:val="24"/>
          <w:szCs w:val="24"/>
        </w:rPr>
        <w:t>Ügyfelek adatainak felvétele az Európai Parlament és Tanács a természetes személyeknek a személyes adatok kezelése tekintetében történő védelméről és az ilyen adatok szabad áramlásáról, valamint a 95/46/EK rendelet hatályos kívül helyezéséről (általános a</w:t>
      </w:r>
      <w:r w:rsidR="00EF0795">
        <w:rPr>
          <w:sz w:val="24"/>
          <w:szCs w:val="24"/>
        </w:rPr>
        <w:t>datvédelmi rendelet) szóló 2016/</w:t>
      </w:r>
      <w:r>
        <w:rPr>
          <w:sz w:val="24"/>
          <w:szCs w:val="24"/>
        </w:rPr>
        <w:t xml:space="preserve">679. sz. rendeletben (GDPR) továbbá </w:t>
      </w:r>
      <w:r w:rsidRPr="00DE0352">
        <w:rPr>
          <w:sz w:val="24"/>
          <w:szCs w:val="24"/>
        </w:rPr>
        <w:t>az információs önrendelkezési jogról és az információszabadságról szóló 2011. évi CXII. törvény</w:t>
      </w:r>
      <w:r w:rsidR="001C722C">
        <w:rPr>
          <w:sz w:val="24"/>
          <w:szCs w:val="24"/>
        </w:rPr>
        <w:t>ben foglaltak</w:t>
      </w:r>
      <w:r>
        <w:rPr>
          <w:sz w:val="24"/>
          <w:szCs w:val="24"/>
        </w:rPr>
        <w:t>ra figyelemmel történt.</w:t>
      </w:r>
    </w:p>
    <w:p w14:paraId="71290F88" w14:textId="77777777" w:rsidR="001C722C" w:rsidRDefault="001C722C" w:rsidP="001C722C">
      <w:pPr>
        <w:jc w:val="both"/>
        <w:rPr>
          <w:sz w:val="24"/>
          <w:szCs w:val="24"/>
        </w:rPr>
      </w:pPr>
    </w:p>
    <w:p w14:paraId="4F45BF54" w14:textId="77777777" w:rsidR="001C722C" w:rsidRDefault="00EB083B" w:rsidP="001C722C">
      <w:pPr>
        <w:jc w:val="both"/>
        <w:rPr>
          <w:sz w:val="24"/>
          <w:szCs w:val="24"/>
          <w:u w:val="single"/>
        </w:rPr>
      </w:pPr>
      <w:r>
        <w:rPr>
          <w:b/>
          <w:sz w:val="24"/>
          <w:szCs w:val="24"/>
          <w:u w:val="single"/>
        </w:rPr>
        <w:t>A hatósági bizonyítvány iránti kérelem benyújtható:</w:t>
      </w:r>
      <w:r w:rsidR="001C722C" w:rsidRPr="001C722C">
        <w:rPr>
          <w:sz w:val="24"/>
          <w:szCs w:val="24"/>
          <w:u w:val="single"/>
        </w:rPr>
        <w:t xml:space="preserve"> </w:t>
      </w:r>
    </w:p>
    <w:p w14:paraId="41C9DB26" w14:textId="77777777" w:rsidR="001C722C" w:rsidRPr="001C722C" w:rsidRDefault="001C722C" w:rsidP="001C722C">
      <w:pPr>
        <w:jc w:val="both"/>
        <w:rPr>
          <w:sz w:val="24"/>
          <w:szCs w:val="24"/>
          <w:u w:val="single"/>
        </w:rPr>
      </w:pPr>
    </w:p>
    <w:p w14:paraId="77E90E47" w14:textId="2E3449B8" w:rsidR="001C722C" w:rsidRPr="001C722C" w:rsidRDefault="00A6190D" w:rsidP="007670B7">
      <w:pPr>
        <w:pStyle w:val="Listaszerbekezds"/>
        <w:numPr>
          <w:ilvl w:val="0"/>
          <w:numId w:val="14"/>
        </w:numPr>
        <w:jc w:val="both"/>
        <w:rPr>
          <w:b/>
          <w:sz w:val="24"/>
          <w:szCs w:val="24"/>
        </w:rPr>
      </w:pPr>
      <w:r>
        <w:rPr>
          <w:sz w:val="24"/>
          <w:szCs w:val="24"/>
        </w:rPr>
        <w:t xml:space="preserve">Postai úton, vagy személyesen: </w:t>
      </w:r>
      <w:r w:rsidR="005E533E">
        <w:rPr>
          <w:sz w:val="24"/>
          <w:szCs w:val="24"/>
        </w:rPr>
        <w:t xml:space="preserve">Egervári Közös Önkormányzati Hivatal 8913 Egervár Vár u. 2. szám </w:t>
      </w:r>
      <w:r w:rsidR="001C722C" w:rsidRPr="001C722C">
        <w:rPr>
          <w:sz w:val="24"/>
          <w:szCs w:val="24"/>
        </w:rPr>
        <w:t xml:space="preserve"> </w:t>
      </w:r>
    </w:p>
    <w:p w14:paraId="5C5DD73C" w14:textId="77777777" w:rsidR="00EB083B" w:rsidRPr="00EB083B" w:rsidRDefault="00EB083B">
      <w:pPr>
        <w:jc w:val="both"/>
        <w:rPr>
          <w:b/>
          <w:sz w:val="24"/>
          <w:szCs w:val="24"/>
          <w:u w:val="single"/>
        </w:rPr>
      </w:pPr>
    </w:p>
    <w:sectPr w:rsidR="00EB083B" w:rsidRPr="00EB083B" w:rsidSect="000F2A60">
      <w:headerReference w:type="even" r:id="rId10"/>
      <w:footerReference w:type="default" r:id="rId11"/>
      <w:footerReference w:type="first" r:id="rId12"/>
      <w:pgSz w:w="11906" w:h="16838"/>
      <w:pgMar w:top="567" w:right="1417" w:bottom="709" w:left="1417" w:header="708" w:footer="1055"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03CBF" w14:textId="77777777" w:rsidR="00694A89" w:rsidRDefault="00694A89" w:rsidP="00B600F9">
      <w:pPr>
        <w:pStyle w:val="Felsorols4"/>
      </w:pPr>
      <w:r>
        <w:separator/>
      </w:r>
    </w:p>
  </w:endnote>
  <w:endnote w:type="continuationSeparator" w:id="0">
    <w:p w14:paraId="4FDD08C4" w14:textId="77777777" w:rsidR="00694A89" w:rsidRDefault="00694A89" w:rsidP="00B600F9">
      <w:pPr>
        <w:pStyle w:val="Felsorols4"/>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36B0D" w14:textId="77777777" w:rsidR="00043041" w:rsidRPr="00FF0A43" w:rsidRDefault="00043041" w:rsidP="00E82D66">
    <w:pPr>
      <w:pStyle w:val="llb"/>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13527" w14:textId="77777777" w:rsidR="00043041" w:rsidRPr="00735B94" w:rsidRDefault="00043041">
    <w:pPr>
      <w:pStyle w:val="llb"/>
      <w:rPr>
        <w:sz w:val="16"/>
        <w:szCs w:val="16"/>
      </w:rPr>
    </w:pPr>
  </w:p>
  <w:p w14:paraId="7EB0DC9A" w14:textId="77777777" w:rsidR="00043041" w:rsidRPr="00FF0A43" w:rsidRDefault="00043041" w:rsidP="00E82D66">
    <w:pPr>
      <w:pStyle w:val="llb"/>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54C32" w14:textId="77777777" w:rsidR="00694A89" w:rsidRDefault="00694A89" w:rsidP="00B600F9">
      <w:pPr>
        <w:pStyle w:val="Felsorols4"/>
      </w:pPr>
      <w:r>
        <w:separator/>
      </w:r>
    </w:p>
  </w:footnote>
  <w:footnote w:type="continuationSeparator" w:id="0">
    <w:p w14:paraId="4C23CBA0" w14:textId="77777777" w:rsidR="00694A89" w:rsidRDefault="00694A89" w:rsidP="00B600F9">
      <w:pPr>
        <w:pStyle w:val="Felsorols4"/>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522CE" w14:textId="77777777" w:rsidR="00043041" w:rsidRDefault="00043041">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4</w:t>
    </w:r>
    <w:r>
      <w:rPr>
        <w:rStyle w:val="Oldalszm"/>
      </w:rPr>
      <w:fldChar w:fldCharType="end"/>
    </w:r>
  </w:p>
  <w:p w14:paraId="0BB51321" w14:textId="77777777" w:rsidR="00043041" w:rsidRDefault="0004304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E1CCF644"/>
    <w:lvl w:ilvl="0">
      <w:start w:val="1"/>
      <w:numFmt w:val="bullet"/>
      <w:pStyle w:val="Felsorols4"/>
      <w:lvlText w:val=""/>
      <w:lvlJc w:val="left"/>
      <w:pPr>
        <w:tabs>
          <w:tab w:val="num" w:pos="1209"/>
        </w:tabs>
        <w:ind w:left="1209" w:hanging="360"/>
      </w:pPr>
      <w:rPr>
        <w:rFonts w:ascii="Symbol" w:hAnsi="Symbol" w:hint="default"/>
      </w:rPr>
    </w:lvl>
  </w:abstractNum>
  <w:abstractNum w:abstractNumId="1" w15:restartNumberingAfterBreak="0">
    <w:nsid w:val="00880651"/>
    <w:multiLevelType w:val="hybridMultilevel"/>
    <w:tmpl w:val="518E3D7A"/>
    <w:lvl w:ilvl="0" w:tplc="74D6CADE">
      <w:numFmt w:val="bullet"/>
      <w:lvlText w:val="·"/>
      <w:lvlJc w:val="left"/>
      <w:pPr>
        <w:ind w:left="996" w:hanging="636"/>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B415B35"/>
    <w:multiLevelType w:val="hybridMultilevel"/>
    <w:tmpl w:val="AE4661D4"/>
    <w:lvl w:ilvl="0" w:tplc="040E000F">
      <w:start w:val="1"/>
      <w:numFmt w:val="decimal"/>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23F354E"/>
    <w:multiLevelType w:val="hybridMultilevel"/>
    <w:tmpl w:val="705298A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AA85813"/>
    <w:multiLevelType w:val="hybridMultilevel"/>
    <w:tmpl w:val="1176552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21270E0A"/>
    <w:multiLevelType w:val="hybridMultilevel"/>
    <w:tmpl w:val="AA2265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D9A1DF9"/>
    <w:multiLevelType w:val="hybridMultilevel"/>
    <w:tmpl w:val="8F82F85C"/>
    <w:lvl w:ilvl="0" w:tplc="25EC5A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AC27035"/>
    <w:multiLevelType w:val="multilevel"/>
    <w:tmpl w:val="0302D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F438D5"/>
    <w:multiLevelType w:val="hybridMultilevel"/>
    <w:tmpl w:val="FCF009C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578D1050"/>
    <w:multiLevelType w:val="hybridMultilevel"/>
    <w:tmpl w:val="88B63AB0"/>
    <w:lvl w:ilvl="0" w:tplc="040E0003">
      <w:start w:val="1"/>
      <w:numFmt w:val="bullet"/>
      <w:lvlText w:val="o"/>
      <w:lvlJc w:val="left"/>
      <w:pPr>
        <w:ind w:left="1440" w:hanging="360"/>
      </w:pPr>
      <w:rPr>
        <w:rFonts w:ascii="Courier New" w:hAnsi="Courier New" w:cs="Courier New"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0" w15:restartNumberingAfterBreak="0">
    <w:nsid w:val="668A0B8C"/>
    <w:multiLevelType w:val="hybridMultilevel"/>
    <w:tmpl w:val="6AE41706"/>
    <w:lvl w:ilvl="0" w:tplc="3D0077E0">
      <w:start w:val="1"/>
      <w:numFmt w:val="decimal"/>
      <w:lvlText w:val="%1."/>
      <w:lvlJc w:val="left"/>
      <w:pPr>
        <w:ind w:left="600" w:hanging="360"/>
      </w:pPr>
      <w:rPr>
        <w:rFonts w:hint="default"/>
      </w:rPr>
    </w:lvl>
    <w:lvl w:ilvl="1" w:tplc="040E0019" w:tentative="1">
      <w:start w:val="1"/>
      <w:numFmt w:val="lowerLetter"/>
      <w:lvlText w:val="%2."/>
      <w:lvlJc w:val="left"/>
      <w:pPr>
        <w:ind w:left="1320" w:hanging="360"/>
      </w:pPr>
    </w:lvl>
    <w:lvl w:ilvl="2" w:tplc="040E001B" w:tentative="1">
      <w:start w:val="1"/>
      <w:numFmt w:val="lowerRoman"/>
      <w:lvlText w:val="%3."/>
      <w:lvlJc w:val="right"/>
      <w:pPr>
        <w:ind w:left="2040" w:hanging="180"/>
      </w:pPr>
    </w:lvl>
    <w:lvl w:ilvl="3" w:tplc="040E000F" w:tentative="1">
      <w:start w:val="1"/>
      <w:numFmt w:val="decimal"/>
      <w:lvlText w:val="%4."/>
      <w:lvlJc w:val="left"/>
      <w:pPr>
        <w:ind w:left="2760" w:hanging="360"/>
      </w:pPr>
    </w:lvl>
    <w:lvl w:ilvl="4" w:tplc="040E0019" w:tentative="1">
      <w:start w:val="1"/>
      <w:numFmt w:val="lowerLetter"/>
      <w:lvlText w:val="%5."/>
      <w:lvlJc w:val="left"/>
      <w:pPr>
        <w:ind w:left="3480" w:hanging="360"/>
      </w:pPr>
    </w:lvl>
    <w:lvl w:ilvl="5" w:tplc="040E001B" w:tentative="1">
      <w:start w:val="1"/>
      <w:numFmt w:val="lowerRoman"/>
      <w:lvlText w:val="%6."/>
      <w:lvlJc w:val="right"/>
      <w:pPr>
        <w:ind w:left="4200" w:hanging="180"/>
      </w:pPr>
    </w:lvl>
    <w:lvl w:ilvl="6" w:tplc="040E000F" w:tentative="1">
      <w:start w:val="1"/>
      <w:numFmt w:val="decimal"/>
      <w:lvlText w:val="%7."/>
      <w:lvlJc w:val="left"/>
      <w:pPr>
        <w:ind w:left="4920" w:hanging="360"/>
      </w:pPr>
    </w:lvl>
    <w:lvl w:ilvl="7" w:tplc="040E0019" w:tentative="1">
      <w:start w:val="1"/>
      <w:numFmt w:val="lowerLetter"/>
      <w:lvlText w:val="%8."/>
      <w:lvlJc w:val="left"/>
      <w:pPr>
        <w:ind w:left="5640" w:hanging="360"/>
      </w:pPr>
    </w:lvl>
    <w:lvl w:ilvl="8" w:tplc="040E001B" w:tentative="1">
      <w:start w:val="1"/>
      <w:numFmt w:val="lowerRoman"/>
      <w:lvlText w:val="%9."/>
      <w:lvlJc w:val="right"/>
      <w:pPr>
        <w:ind w:left="6360" w:hanging="180"/>
      </w:pPr>
    </w:lvl>
  </w:abstractNum>
  <w:abstractNum w:abstractNumId="11" w15:restartNumberingAfterBreak="0">
    <w:nsid w:val="69704D9D"/>
    <w:multiLevelType w:val="hybridMultilevel"/>
    <w:tmpl w:val="6F82305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75907795"/>
    <w:multiLevelType w:val="hybridMultilevel"/>
    <w:tmpl w:val="D6448B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76CC3A80"/>
    <w:multiLevelType w:val="hybridMultilevel"/>
    <w:tmpl w:val="789A13B0"/>
    <w:lvl w:ilvl="0" w:tplc="ADECB2F2">
      <w:start w:val="1"/>
      <w:numFmt w:val="bullet"/>
      <w:lvlText w:val=""/>
      <w:lvlJc w:val="left"/>
      <w:pPr>
        <w:ind w:left="898" w:hanging="360"/>
      </w:pPr>
      <w:rPr>
        <w:rFonts w:ascii="Wingdings" w:hAnsi="Wingdings" w:hint="default"/>
        <w:color w:val="C00000"/>
        <w:sz w:val="24"/>
        <w:szCs w:val="24"/>
      </w:rPr>
    </w:lvl>
    <w:lvl w:ilvl="1" w:tplc="040E0003" w:tentative="1">
      <w:start w:val="1"/>
      <w:numFmt w:val="bullet"/>
      <w:lvlText w:val="o"/>
      <w:lvlJc w:val="left"/>
      <w:pPr>
        <w:ind w:left="1618" w:hanging="360"/>
      </w:pPr>
      <w:rPr>
        <w:rFonts w:ascii="Courier New" w:hAnsi="Courier New" w:cs="Courier New" w:hint="default"/>
      </w:rPr>
    </w:lvl>
    <w:lvl w:ilvl="2" w:tplc="040E0005" w:tentative="1">
      <w:start w:val="1"/>
      <w:numFmt w:val="bullet"/>
      <w:lvlText w:val=""/>
      <w:lvlJc w:val="left"/>
      <w:pPr>
        <w:ind w:left="2338" w:hanging="360"/>
      </w:pPr>
      <w:rPr>
        <w:rFonts w:ascii="Wingdings" w:hAnsi="Wingdings" w:hint="default"/>
      </w:rPr>
    </w:lvl>
    <w:lvl w:ilvl="3" w:tplc="040E0001" w:tentative="1">
      <w:start w:val="1"/>
      <w:numFmt w:val="bullet"/>
      <w:lvlText w:val=""/>
      <w:lvlJc w:val="left"/>
      <w:pPr>
        <w:ind w:left="3058" w:hanging="360"/>
      </w:pPr>
      <w:rPr>
        <w:rFonts w:ascii="Symbol" w:hAnsi="Symbol" w:hint="default"/>
      </w:rPr>
    </w:lvl>
    <w:lvl w:ilvl="4" w:tplc="040E0003" w:tentative="1">
      <w:start w:val="1"/>
      <w:numFmt w:val="bullet"/>
      <w:lvlText w:val="o"/>
      <w:lvlJc w:val="left"/>
      <w:pPr>
        <w:ind w:left="3778" w:hanging="360"/>
      </w:pPr>
      <w:rPr>
        <w:rFonts w:ascii="Courier New" w:hAnsi="Courier New" w:cs="Courier New" w:hint="default"/>
      </w:rPr>
    </w:lvl>
    <w:lvl w:ilvl="5" w:tplc="040E0005" w:tentative="1">
      <w:start w:val="1"/>
      <w:numFmt w:val="bullet"/>
      <w:lvlText w:val=""/>
      <w:lvlJc w:val="left"/>
      <w:pPr>
        <w:ind w:left="4498" w:hanging="360"/>
      </w:pPr>
      <w:rPr>
        <w:rFonts w:ascii="Wingdings" w:hAnsi="Wingdings" w:hint="default"/>
      </w:rPr>
    </w:lvl>
    <w:lvl w:ilvl="6" w:tplc="040E0001" w:tentative="1">
      <w:start w:val="1"/>
      <w:numFmt w:val="bullet"/>
      <w:lvlText w:val=""/>
      <w:lvlJc w:val="left"/>
      <w:pPr>
        <w:ind w:left="5218" w:hanging="360"/>
      </w:pPr>
      <w:rPr>
        <w:rFonts w:ascii="Symbol" w:hAnsi="Symbol" w:hint="default"/>
      </w:rPr>
    </w:lvl>
    <w:lvl w:ilvl="7" w:tplc="040E0003" w:tentative="1">
      <w:start w:val="1"/>
      <w:numFmt w:val="bullet"/>
      <w:lvlText w:val="o"/>
      <w:lvlJc w:val="left"/>
      <w:pPr>
        <w:ind w:left="5938" w:hanging="360"/>
      </w:pPr>
      <w:rPr>
        <w:rFonts w:ascii="Courier New" w:hAnsi="Courier New" w:cs="Courier New" w:hint="default"/>
      </w:rPr>
    </w:lvl>
    <w:lvl w:ilvl="8" w:tplc="040E0005" w:tentative="1">
      <w:start w:val="1"/>
      <w:numFmt w:val="bullet"/>
      <w:lvlText w:val=""/>
      <w:lvlJc w:val="left"/>
      <w:pPr>
        <w:ind w:left="6658" w:hanging="360"/>
      </w:pPr>
      <w:rPr>
        <w:rFonts w:ascii="Wingdings" w:hAnsi="Wingdings" w:hint="default"/>
      </w:rPr>
    </w:lvl>
  </w:abstractNum>
  <w:num w:numId="1" w16cid:durableId="1777675702">
    <w:abstractNumId w:val="0"/>
  </w:num>
  <w:num w:numId="2" w16cid:durableId="1233660477">
    <w:abstractNumId w:val="13"/>
  </w:num>
  <w:num w:numId="3" w16cid:durableId="2119256882">
    <w:abstractNumId w:val="12"/>
  </w:num>
  <w:num w:numId="4" w16cid:durableId="1535532899">
    <w:abstractNumId w:val="6"/>
  </w:num>
  <w:num w:numId="5" w16cid:durableId="783890750">
    <w:abstractNumId w:val="8"/>
  </w:num>
  <w:num w:numId="6" w16cid:durableId="830406908">
    <w:abstractNumId w:val="4"/>
  </w:num>
  <w:num w:numId="7" w16cid:durableId="676660967">
    <w:abstractNumId w:val="1"/>
  </w:num>
  <w:num w:numId="8" w16cid:durableId="588732284">
    <w:abstractNumId w:val="10"/>
  </w:num>
  <w:num w:numId="9" w16cid:durableId="1541672063">
    <w:abstractNumId w:val="5"/>
  </w:num>
  <w:num w:numId="10" w16cid:durableId="1329098360">
    <w:abstractNumId w:val="9"/>
  </w:num>
  <w:num w:numId="11" w16cid:durableId="980310231">
    <w:abstractNumId w:val="3"/>
  </w:num>
  <w:num w:numId="12" w16cid:durableId="865631040">
    <w:abstractNumId w:val="2"/>
  </w:num>
  <w:num w:numId="13" w16cid:durableId="852646408">
    <w:abstractNumId w:val="7"/>
  </w:num>
  <w:num w:numId="14" w16cid:durableId="1615289477">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C36"/>
    <w:rsid w:val="00005291"/>
    <w:rsid w:val="00012F72"/>
    <w:rsid w:val="00014C88"/>
    <w:rsid w:val="000154F8"/>
    <w:rsid w:val="00015BB1"/>
    <w:rsid w:val="0001720A"/>
    <w:rsid w:val="00017C1F"/>
    <w:rsid w:val="0002333C"/>
    <w:rsid w:val="000243F6"/>
    <w:rsid w:val="00025F2A"/>
    <w:rsid w:val="00031AD7"/>
    <w:rsid w:val="000342E8"/>
    <w:rsid w:val="00043041"/>
    <w:rsid w:val="00045475"/>
    <w:rsid w:val="000507C8"/>
    <w:rsid w:val="00050BC9"/>
    <w:rsid w:val="00051B26"/>
    <w:rsid w:val="00052B00"/>
    <w:rsid w:val="00052C36"/>
    <w:rsid w:val="00052F7D"/>
    <w:rsid w:val="00056516"/>
    <w:rsid w:val="000607B5"/>
    <w:rsid w:val="00061421"/>
    <w:rsid w:val="00066588"/>
    <w:rsid w:val="00066619"/>
    <w:rsid w:val="00072426"/>
    <w:rsid w:val="000725F0"/>
    <w:rsid w:val="000751D5"/>
    <w:rsid w:val="00075892"/>
    <w:rsid w:val="000769E4"/>
    <w:rsid w:val="0007730F"/>
    <w:rsid w:val="00077BC7"/>
    <w:rsid w:val="00081D2D"/>
    <w:rsid w:val="0008547D"/>
    <w:rsid w:val="000911CF"/>
    <w:rsid w:val="0009211E"/>
    <w:rsid w:val="0009271C"/>
    <w:rsid w:val="00093176"/>
    <w:rsid w:val="00097C13"/>
    <w:rsid w:val="000A4431"/>
    <w:rsid w:val="000B10FC"/>
    <w:rsid w:val="000B2185"/>
    <w:rsid w:val="000B4A56"/>
    <w:rsid w:val="000B674B"/>
    <w:rsid w:val="000C11A3"/>
    <w:rsid w:val="000C480D"/>
    <w:rsid w:val="000C5E95"/>
    <w:rsid w:val="000D126A"/>
    <w:rsid w:val="000D1840"/>
    <w:rsid w:val="000D4C36"/>
    <w:rsid w:val="000D6C3D"/>
    <w:rsid w:val="000F2A60"/>
    <w:rsid w:val="000F52EA"/>
    <w:rsid w:val="000F5C1C"/>
    <w:rsid w:val="00102F72"/>
    <w:rsid w:val="00106368"/>
    <w:rsid w:val="00106A38"/>
    <w:rsid w:val="00111DDD"/>
    <w:rsid w:val="00116B1D"/>
    <w:rsid w:val="0012098E"/>
    <w:rsid w:val="00120BEF"/>
    <w:rsid w:val="0012552A"/>
    <w:rsid w:val="00125860"/>
    <w:rsid w:val="00126ECF"/>
    <w:rsid w:val="00132675"/>
    <w:rsid w:val="00134DB2"/>
    <w:rsid w:val="001357D2"/>
    <w:rsid w:val="00136E52"/>
    <w:rsid w:val="00137CEF"/>
    <w:rsid w:val="0014185A"/>
    <w:rsid w:val="0015364E"/>
    <w:rsid w:val="00155709"/>
    <w:rsid w:val="00160AB2"/>
    <w:rsid w:val="001658F8"/>
    <w:rsid w:val="00166201"/>
    <w:rsid w:val="00166A96"/>
    <w:rsid w:val="00170C9F"/>
    <w:rsid w:val="00172A1B"/>
    <w:rsid w:val="00175AB1"/>
    <w:rsid w:val="00175F2A"/>
    <w:rsid w:val="001859AD"/>
    <w:rsid w:val="001862BF"/>
    <w:rsid w:val="0019262F"/>
    <w:rsid w:val="00192641"/>
    <w:rsid w:val="001B0D68"/>
    <w:rsid w:val="001B0DB8"/>
    <w:rsid w:val="001B68E1"/>
    <w:rsid w:val="001C0DCF"/>
    <w:rsid w:val="001C1041"/>
    <w:rsid w:val="001C2AAB"/>
    <w:rsid w:val="001C722C"/>
    <w:rsid w:val="001D08BC"/>
    <w:rsid w:val="001D7E90"/>
    <w:rsid w:val="001E0F12"/>
    <w:rsid w:val="001E1C81"/>
    <w:rsid w:val="001E2E03"/>
    <w:rsid w:val="001E3FF0"/>
    <w:rsid w:val="001F1F26"/>
    <w:rsid w:val="001F4F16"/>
    <w:rsid w:val="001F7006"/>
    <w:rsid w:val="00206E32"/>
    <w:rsid w:val="00220C4C"/>
    <w:rsid w:val="0022416F"/>
    <w:rsid w:val="00230D9A"/>
    <w:rsid w:val="002324DF"/>
    <w:rsid w:val="00232ED8"/>
    <w:rsid w:val="0023746D"/>
    <w:rsid w:val="00245636"/>
    <w:rsid w:val="00246EB1"/>
    <w:rsid w:val="00250187"/>
    <w:rsid w:val="002543C0"/>
    <w:rsid w:val="00254775"/>
    <w:rsid w:val="002552F1"/>
    <w:rsid w:val="0026280E"/>
    <w:rsid w:val="002649DC"/>
    <w:rsid w:val="00272F5C"/>
    <w:rsid w:val="00275269"/>
    <w:rsid w:val="0028626F"/>
    <w:rsid w:val="00292251"/>
    <w:rsid w:val="00297DFB"/>
    <w:rsid w:val="002A38CB"/>
    <w:rsid w:val="002A7CC8"/>
    <w:rsid w:val="002A7D3B"/>
    <w:rsid w:val="002B1A40"/>
    <w:rsid w:val="002B5567"/>
    <w:rsid w:val="002B6FC9"/>
    <w:rsid w:val="002C1A07"/>
    <w:rsid w:val="002C310E"/>
    <w:rsid w:val="002C590A"/>
    <w:rsid w:val="002D0662"/>
    <w:rsid w:val="002D4344"/>
    <w:rsid w:val="002E288F"/>
    <w:rsid w:val="002E4676"/>
    <w:rsid w:val="002E4E01"/>
    <w:rsid w:val="002E7C8E"/>
    <w:rsid w:val="002F0077"/>
    <w:rsid w:val="002F0378"/>
    <w:rsid w:val="002F1D63"/>
    <w:rsid w:val="002F2037"/>
    <w:rsid w:val="002F3F1A"/>
    <w:rsid w:val="002F4C1C"/>
    <w:rsid w:val="00302EB7"/>
    <w:rsid w:val="003063CE"/>
    <w:rsid w:val="00307E92"/>
    <w:rsid w:val="00313069"/>
    <w:rsid w:val="0031307A"/>
    <w:rsid w:val="00314A1E"/>
    <w:rsid w:val="0031705A"/>
    <w:rsid w:val="00317B95"/>
    <w:rsid w:val="003204CB"/>
    <w:rsid w:val="00326C72"/>
    <w:rsid w:val="0033164F"/>
    <w:rsid w:val="00334E3E"/>
    <w:rsid w:val="00336104"/>
    <w:rsid w:val="0033615D"/>
    <w:rsid w:val="003437EA"/>
    <w:rsid w:val="003507C8"/>
    <w:rsid w:val="00351C59"/>
    <w:rsid w:val="0035434B"/>
    <w:rsid w:val="00356127"/>
    <w:rsid w:val="003607A4"/>
    <w:rsid w:val="003636BB"/>
    <w:rsid w:val="00371C12"/>
    <w:rsid w:val="0037265C"/>
    <w:rsid w:val="00372D26"/>
    <w:rsid w:val="003779F4"/>
    <w:rsid w:val="003826FF"/>
    <w:rsid w:val="00385357"/>
    <w:rsid w:val="00385B8A"/>
    <w:rsid w:val="003919B6"/>
    <w:rsid w:val="00393421"/>
    <w:rsid w:val="00394D41"/>
    <w:rsid w:val="00395142"/>
    <w:rsid w:val="003A64F3"/>
    <w:rsid w:val="003B12DF"/>
    <w:rsid w:val="003B2D5D"/>
    <w:rsid w:val="003B5559"/>
    <w:rsid w:val="003B68C0"/>
    <w:rsid w:val="003B6F8F"/>
    <w:rsid w:val="003C14BA"/>
    <w:rsid w:val="003C27F4"/>
    <w:rsid w:val="003D3E39"/>
    <w:rsid w:val="003D7AE0"/>
    <w:rsid w:val="003E01CF"/>
    <w:rsid w:val="003E27CA"/>
    <w:rsid w:val="003E6F10"/>
    <w:rsid w:val="003F5AFE"/>
    <w:rsid w:val="003F7F5C"/>
    <w:rsid w:val="004015A1"/>
    <w:rsid w:val="00406045"/>
    <w:rsid w:val="0041086B"/>
    <w:rsid w:val="00413B81"/>
    <w:rsid w:val="00416411"/>
    <w:rsid w:val="00421024"/>
    <w:rsid w:val="004217B9"/>
    <w:rsid w:val="004229C0"/>
    <w:rsid w:val="00424673"/>
    <w:rsid w:val="00431303"/>
    <w:rsid w:val="0043267C"/>
    <w:rsid w:val="004374EB"/>
    <w:rsid w:val="0044442B"/>
    <w:rsid w:val="004451AA"/>
    <w:rsid w:val="00452EEC"/>
    <w:rsid w:val="004565BA"/>
    <w:rsid w:val="00462202"/>
    <w:rsid w:val="00465404"/>
    <w:rsid w:val="00465F6B"/>
    <w:rsid w:val="00466B86"/>
    <w:rsid w:val="00471B85"/>
    <w:rsid w:val="00476DE5"/>
    <w:rsid w:val="00477AEB"/>
    <w:rsid w:val="00477BDD"/>
    <w:rsid w:val="00477EBE"/>
    <w:rsid w:val="0049270C"/>
    <w:rsid w:val="004930D5"/>
    <w:rsid w:val="004A1D63"/>
    <w:rsid w:val="004A3221"/>
    <w:rsid w:val="004A5803"/>
    <w:rsid w:val="004A6796"/>
    <w:rsid w:val="004B1A2A"/>
    <w:rsid w:val="004B2BB9"/>
    <w:rsid w:val="004B2D9C"/>
    <w:rsid w:val="004B3DEA"/>
    <w:rsid w:val="004C4B0C"/>
    <w:rsid w:val="004D286D"/>
    <w:rsid w:val="004D6FCD"/>
    <w:rsid w:val="004D7BAA"/>
    <w:rsid w:val="004E00DF"/>
    <w:rsid w:val="004E2B50"/>
    <w:rsid w:val="004E73DB"/>
    <w:rsid w:val="004F0C34"/>
    <w:rsid w:val="004F7EC5"/>
    <w:rsid w:val="00502BC7"/>
    <w:rsid w:val="00516728"/>
    <w:rsid w:val="005209C7"/>
    <w:rsid w:val="0052438D"/>
    <w:rsid w:val="0052713A"/>
    <w:rsid w:val="0053508F"/>
    <w:rsid w:val="0053730E"/>
    <w:rsid w:val="0054123D"/>
    <w:rsid w:val="005424A2"/>
    <w:rsid w:val="00542D37"/>
    <w:rsid w:val="005447F1"/>
    <w:rsid w:val="005459CF"/>
    <w:rsid w:val="00545B3C"/>
    <w:rsid w:val="00545FDD"/>
    <w:rsid w:val="00551C4D"/>
    <w:rsid w:val="00554D17"/>
    <w:rsid w:val="00561ED8"/>
    <w:rsid w:val="0056204E"/>
    <w:rsid w:val="005624B1"/>
    <w:rsid w:val="0056605A"/>
    <w:rsid w:val="00567683"/>
    <w:rsid w:val="0057235A"/>
    <w:rsid w:val="005742AB"/>
    <w:rsid w:val="00580B1D"/>
    <w:rsid w:val="00583951"/>
    <w:rsid w:val="00586887"/>
    <w:rsid w:val="00592B08"/>
    <w:rsid w:val="00592C11"/>
    <w:rsid w:val="005A0117"/>
    <w:rsid w:val="005A1BDA"/>
    <w:rsid w:val="005A2378"/>
    <w:rsid w:val="005A2881"/>
    <w:rsid w:val="005A352D"/>
    <w:rsid w:val="005A4D31"/>
    <w:rsid w:val="005A563E"/>
    <w:rsid w:val="005B0F4C"/>
    <w:rsid w:val="005B330D"/>
    <w:rsid w:val="005B3F8A"/>
    <w:rsid w:val="005B624A"/>
    <w:rsid w:val="005C1859"/>
    <w:rsid w:val="005C3915"/>
    <w:rsid w:val="005D02B8"/>
    <w:rsid w:val="005D223E"/>
    <w:rsid w:val="005E1223"/>
    <w:rsid w:val="005E2BFC"/>
    <w:rsid w:val="005E2F69"/>
    <w:rsid w:val="005E356A"/>
    <w:rsid w:val="005E533E"/>
    <w:rsid w:val="005E7D4D"/>
    <w:rsid w:val="005F09C4"/>
    <w:rsid w:val="005F2231"/>
    <w:rsid w:val="006023E9"/>
    <w:rsid w:val="006032C7"/>
    <w:rsid w:val="00605DD5"/>
    <w:rsid w:val="006071B1"/>
    <w:rsid w:val="00613603"/>
    <w:rsid w:val="00613903"/>
    <w:rsid w:val="00614FBC"/>
    <w:rsid w:val="00616F6B"/>
    <w:rsid w:val="006170F5"/>
    <w:rsid w:val="00627674"/>
    <w:rsid w:val="00631416"/>
    <w:rsid w:val="00634752"/>
    <w:rsid w:val="00635039"/>
    <w:rsid w:val="00635F39"/>
    <w:rsid w:val="00637D6D"/>
    <w:rsid w:val="006407F5"/>
    <w:rsid w:val="0064114C"/>
    <w:rsid w:val="0064172C"/>
    <w:rsid w:val="0064230A"/>
    <w:rsid w:val="00644798"/>
    <w:rsid w:val="0065225F"/>
    <w:rsid w:val="00656D99"/>
    <w:rsid w:val="00657A5A"/>
    <w:rsid w:val="00660038"/>
    <w:rsid w:val="0066191F"/>
    <w:rsid w:val="00664D29"/>
    <w:rsid w:val="00665CBA"/>
    <w:rsid w:val="006660B5"/>
    <w:rsid w:val="0066755A"/>
    <w:rsid w:val="0067051F"/>
    <w:rsid w:val="00670743"/>
    <w:rsid w:val="00671693"/>
    <w:rsid w:val="00673316"/>
    <w:rsid w:val="00674D91"/>
    <w:rsid w:val="00685648"/>
    <w:rsid w:val="00685735"/>
    <w:rsid w:val="006877D1"/>
    <w:rsid w:val="00687E33"/>
    <w:rsid w:val="00687FAC"/>
    <w:rsid w:val="006930D8"/>
    <w:rsid w:val="00693B09"/>
    <w:rsid w:val="00694A89"/>
    <w:rsid w:val="006A0380"/>
    <w:rsid w:val="006A4C26"/>
    <w:rsid w:val="006A5C85"/>
    <w:rsid w:val="006B1166"/>
    <w:rsid w:val="006B2B81"/>
    <w:rsid w:val="006B3130"/>
    <w:rsid w:val="006C2A8B"/>
    <w:rsid w:val="006C4972"/>
    <w:rsid w:val="006C5B2D"/>
    <w:rsid w:val="006D0478"/>
    <w:rsid w:val="006D3E31"/>
    <w:rsid w:val="006D6650"/>
    <w:rsid w:val="006D6F41"/>
    <w:rsid w:val="006D7EDF"/>
    <w:rsid w:val="006E12DC"/>
    <w:rsid w:val="006E3701"/>
    <w:rsid w:val="006E5D42"/>
    <w:rsid w:val="006F0EEB"/>
    <w:rsid w:val="006F1BE4"/>
    <w:rsid w:val="006F4427"/>
    <w:rsid w:val="00700654"/>
    <w:rsid w:val="00701F00"/>
    <w:rsid w:val="00704B37"/>
    <w:rsid w:val="007065EC"/>
    <w:rsid w:val="00714854"/>
    <w:rsid w:val="00721981"/>
    <w:rsid w:val="00725DE2"/>
    <w:rsid w:val="007266C9"/>
    <w:rsid w:val="00735B94"/>
    <w:rsid w:val="00735E0C"/>
    <w:rsid w:val="007376ED"/>
    <w:rsid w:val="00743E4F"/>
    <w:rsid w:val="00744F00"/>
    <w:rsid w:val="00753204"/>
    <w:rsid w:val="007609C0"/>
    <w:rsid w:val="00764E57"/>
    <w:rsid w:val="00766A44"/>
    <w:rsid w:val="00766EB9"/>
    <w:rsid w:val="00770E12"/>
    <w:rsid w:val="00775F47"/>
    <w:rsid w:val="0078159A"/>
    <w:rsid w:val="00782EA1"/>
    <w:rsid w:val="007946A5"/>
    <w:rsid w:val="007A52D0"/>
    <w:rsid w:val="007A6B4D"/>
    <w:rsid w:val="007B017D"/>
    <w:rsid w:val="007B179A"/>
    <w:rsid w:val="007B37B6"/>
    <w:rsid w:val="007B7E1A"/>
    <w:rsid w:val="007C07FB"/>
    <w:rsid w:val="007C0F97"/>
    <w:rsid w:val="007D040D"/>
    <w:rsid w:val="007D620E"/>
    <w:rsid w:val="007D737E"/>
    <w:rsid w:val="007D742C"/>
    <w:rsid w:val="007D7987"/>
    <w:rsid w:val="007E3CD3"/>
    <w:rsid w:val="007E50D3"/>
    <w:rsid w:val="007E5700"/>
    <w:rsid w:val="007E61AC"/>
    <w:rsid w:val="007E648C"/>
    <w:rsid w:val="007E689A"/>
    <w:rsid w:val="007F215D"/>
    <w:rsid w:val="007F35E2"/>
    <w:rsid w:val="007F4E68"/>
    <w:rsid w:val="00801834"/>
    <w:rsid w:val="00803794"/>
    <w:rsid w:val="00804E77"/>
    <w:rsid w:val="00807B90"/>
    <w:rsid w:val="00813690"/>
    <w:rsid w:val="00813E5E"/>
    <w:rsid w:val="00817059"/>
    <w:rsid w:val="00817607"/>
    <w:rsid w:val="008207D1"/>
    <w:rsid w:val="00822EFE"/>
    <w:rsid w:val="00823FEA"/>
    <w:rsid w:val="00826FF2"/>
    <w:rsid w:val="0082795C"/>
    <w:rsid w:val="00831F35"/>
    <w:rsid w:val="008323F8"/>
    <w:rsid w:val="00836041"/>
    <w:rsid w:val="00837DA5"/>
    <w:rsid w:val="0084252D"/>
    <w:rsid w:val="00845451"/>
    <w:rsid w:val="008474B5"/>
    <w:rsid w:val="00855744"/>
    <w:rsid w:val="008557A3"/>
    <w:rsid w:val="00856C4E"/>
    <w:rsid w:val="008602FC"/>
    <w:rsid w:val="00860919"/>
    <w:rsid w:val="00862257"/>
    <w:rsid w:val="0086533D"/>
    <w:rsid w:val="00866837"/>
    <w:rsid w:val="008754A3"/>
    <w:rsid w:val="008776A8"/>
    <w:rsid w:val="0088185B"/>
    <w:rsid w:val="008877FF"/>
    <w:rsid w:val="0088788E"/>
    <w:rsid w:val="008900BE"/>
    <w:rsid w:val="008928EF"/>
    <w:rsid w:val="008938C7"/>
    <w:rsid w:val="008A2CDE"/>
    <w:rsid w:val="008A3DC6"/>
    <w:rsid w:val="008A4A4A"/>
    <w:rsid w:val="008A6B14"/>
    <w:rsid w:val="008B0CA0"/>
    <w:rsid w:val="008B2B54"/>
    <w:rsid w:val="008B3F61"/>
    <w:rsid w:val="008C4241"/>
    <w:rsid w:val="008C458B"/>
    <w:rsid w:val="008C5C6F"/>
    <w:rsid w:val="008C749C"/>
    <w:rsid w:val="008E29E9"/>
    <w:rsid w:val="008E2D9D"/>
    <w:rsid w:val="008E34C5"/>
    <w:rsid w:val="008E542F"/>
    <w:rsid w:val="008E671E"/>
    <w:rsid w:val="008E6DD4"/>
    <w:rsid w:val="008F53BD"/>
    <w:rsid w:val="009003E6"/>
    <w:rsid w:val="00901ADB"/>
    <w:rsid w:val="00901B91"/>
    <w:rsid w:val="00902377"/>
    <w:rsid w:val="0090711F"/>
    <w:rsid w:val="009108F9"/>
    <w:rsid w:val="009174EA"/>
    <w:rsid w:val="00920B5D"/>
    <w:rsid w:val="0092155A"/>
    <w:rsid w:val="009218ED"/>
    <w:rsid w:val="00926A40"/>
    <w:rsid w:val="00927B7F"/>
    <w:rsid w:val="00934174"/>
    <w:rsid w:val="009406EC"/>
    <w:rsid w:val="00944BBA"/>
    <w:rsid w:val="009468D7"/>
    <w:rsid w:val="00947775"/>
    <w:rsid w:val="00950FCB"/>
    <w:rsid w:val="00951F8D"/>
    <w:rsid w:val="00953AD9"/>
    <w:rsid w:val="0095726C"/>
    <w:rsid w:val="00963E9B"/>
    <w:rsid w:val="00964D0E"/>
    <w:rsid w:val="0097278B"/>
    <w:rsid w:val="00973189"/>
    <w:rsid w:val="00975B50"/>
    <w:rsid w:val="0097705C"/>
    <w:rsid w:val="00981694"/>
    <w:rsid w:val="00983090"/>
    <w:rsid w:val="0098739B"/>
    <w:rsid w:val="009875EF"/>
    <w:rsid w:val="009878DD"/>
    <w:rsid w:val="00990CAF"/>
    <w:rsid w:val="009A2819"/>
    <w:rsid w:val="009A6D0F"/>
    <w:rsid w:val="009A72F6"/>
    <w:rsid w:val="009B2CEE"/>
    <w:rsid w:val="009B2E17"/>
    <w:rsid w:val="009B3A14"/>
    <w:rsid w:val="009B4460"/>
    <w:rsid w:val="009C5607"/>
    <w:rsid w:val="009C6378"/>
    <w:rsid w:val="009C7009"/>
    <w:rsid w:val="009D0745"/>
    <w:rsid w:val="009D2A42"/>
    <w:rsid w:val="009E22AC"/>
    <w:rsid w:val="009E5F71"/>
    <w:rsid w:val="009F0D72"/>
    <w:rsid w:val="009F53B2"/>
    <w:rsid w:val="009F5C7F"/>
    <w:rsid w:val="00A01F6F"/>
    <w:rsid w:val="00A0234F"/>
    <w:rsid w:val="00A05817"/>
    <w:rsid w:val="00A06A06"/>
    <w:rsid w:val="00A11C1E"/>
    <w:rsid w:val="00A16835"/>
    <w:rsid w:val="00A16ED9"/>
    <w:rsid w:val="00A357A2"/>
    <w:rsid w:val="00A410B0"/>
    <w:rsid w:val="00A44425"/>
    <w:rsid w:val="00A47538"/>
    <w:rsid w:val="00A557A1"/>
    <w:rsid w:val="00A56224"/>
    <w:rsid w:val="00A5689B"/>
    <w:rsid w:val="00A60A98"/>
    <w:rsid w:val="00A6190D"/>
    <w:rsid w:val="00A662B9"/>
    <w:rsid w:val="00A715EF"/>
    <w:rsid w:val="00A74D4E"/>
    <w:rsid w:val="00A777AB"/>
    <w:rsid w:val="00A777B0"/>
    <w:rsid w:val="00A81B6E"/>
    <w:rsid w:val="00A84EAC"/>
    <w:rsid w:val="00A9069F"/>
    <w:rsid w:val="00A90C6B"/>
    <w:rsid w:val="00A90FCE"/>
    <w:rsid w:val="00A91F71"/>
    <w:rsid w:val="00A9458A"/>
    <w:rsid w:val="00AA1654"/>
    <w:rsid w:val="00AA3C5A"/>
    <w:rsid w:val="00AB0C28"/>
    <w:rsid w:val="00AB4072"/>
    <w:rsid w:val="00AB6799"/>
    <w:rsid w:val="00AB6AE7"/>
    <w:rsid w:val="00AB7E72"/>
    <w:rsid w:val="00AB7F1C"/>
    <w:rsid w:val="00AC1A40"/>
    <w:rsid w:val="00AC228C"/>
    <w:rsid w:val="00AC2FBF"/>
    <w:rsid w:val="00AC4476"/>
    <w:rsid w:val="00AC5918"/>
    <w:rsid w:val="00AD12EA"/>
    <w:rsid w:val="00AD1EBD"/>
    <w:rsid w:val="00AD65E7"/>
    <w:rsid w:val="00AD7527"/>
    <w:rsid w:val="00AE421D"/>
    <w:rsid w:val="00AE4F7E"/>
    <w:rsid w:val="00AF68AB"/>
    <w:rsid w:val="00B00D99"/>
    <w:rsid w:val="00B0544E"/>
    <w:rsid w:val="00B05849"/>
    <w:rsid w:val="00B067CA"/>
    <w:rsid w:val="00B07E85"/>
    <w:rsid w:val="00B13C8A"/>
    <w:rsid w:val="00B20F04"/>
    <w:rsid w:val="00B2251F"/>
    <w:rsid w:val="00B23B8F"/>
    <w:rsid w:val="00B27EDE"/>
    <w:rsid w:val="00B33318"/>
    <w:rsid w:val="00B33DA1"/>
    <w:rsid w:val="00B34806"/>
    <w:rsid w:val="00B35375"/>
    <w:rsid w:val="00B36098"/>
    <w:rsid w:val="00B43569"/>
    <w:rsid w:val="00B4466B"/>
    <w:rsid w:val="00B47D55"/>
    <w:rsid w:val="00B54BB7"/>
    <w:rsid w:val="00B600F9"/>
    <w:rsid w:val="00B60702"/>
    <w:rsid w:val="00B61C21"/>
    <w:rsid w:val="00B61CDA"/>
    <w:rsid w:val="00B620EC"/>
    <w:rsid w:val="00B62A4A"/>
    <w:rsid w:val="00B64085"/>
    <w:rsid w:val="00B6706E"/>
    <w:rsid w:val="00B70FDF"/>
    <w:rsid w:val="00B75A8E"/>
    <w:rsid w:val="00B77C2E"/>
    <w:rsid w:val="00B818F7"/>
    <w:rsid w:val="00B87C05"/>
    <w:rsid w:val="00B909F2"/>
    <w:rsid w:val="00B921C6"/>
    <w:rsid w:val="00BA0764"/>
    <w:rsid w:val="00BA3F25"/>
    <w:rsid w:val="00BA6F43"/>
    <w:rsid w:val="00BA79EF"/>
    <w:rsid w:val="00BB3B37"/>
    <w:rsid w:val="00BB3D16"/>
    <w:rsid w:val="00BB6262"/>
    <w:rsid w:val="00BC03F4"/>
    <w:rsid w:val="00BC4A5D"/>
    <w:rsid w:val="00BC7C72"/>
    <w:rsid w:val="00BD1E95"/>
    <w:rsid w:val="00BD7463"/>
    <w:rsid w:val="00BE1C04"/>
    <w:rsid w:val="00BE406B"/>
    <w:rsid w:val="00BF04D6"/>
    <w:rsid w:val="00BF107D"/>
    <w:rsid w:val="00BF26C2"/>
    <w:rsid w:val="00BF5DD5"/>
    <w:rsid w:val="00BF695C"/>
    <w:rsid w:val="00BF7404"/>
    <w:rsid w:val="00C05E3C"/>
    <w:rsid w:val="00C07A51"/>
    <w:rsid w:val="00C149C7"/>
    <w:rsid w:val="00C150B3"/>
    <w:rsid w:val="00C1578B"/>
    <w:rsid w:val="00C15837"/>
    <w:rsid w:val="00C17350"/>
    <w:rsid w:val="00C17765"/>
    <w:rsid w:val="00C22466"/>
    <w:rsid w:val="00C22B3D"/>
    <w:rsid w:val="00C23205"/>
    <w:rsid w:val="00C23BF5"/>
    <w:rsid w:val="00C24FD4"/>
    <w:rsid w:val="00C33183"/>
    <w:rsid w:val="00C40A32"/>
    <w:rsid w:val="00C44036"/>
    <w:rsid w:val="00C47722"/>
    <w:rsid w:val="00C5059A"/>
    <w:rsid w:val="00C5195A"/>
    <w:rsid w:val="00C55CAC"/>
    <w:rsid w:val="00C637F9"/>
    <w:rsid w:val="00C653C0"/>
    <w:rsid w:val="00C75A51"/>
    <w:rsid w:val="00C75F4F"/>
    <w:rsid w:val="00C772BC"/>
    <w:rsid w:val="00C933EE"/>
    <w:rsid w:val="00C94ECC"/>
    <w:rsid w:val="00C97401"/>
    <w:rsid w:val="00CA4A75"/>
    <w:rsid w:val="00CB1782"/>
    <w:rsid w:val="00CC0252"/>
    <w:rsid w:val="00CC7B35"/>
    <w:rsid w:val="00CD0036"/>
    <w:rsid w:val="00CD319A"/>
    <w:rsid w:val="00CD4383"/>
    <w:rsid w:val="00CD7596"/>
    <w:rsid w:val="00CE0D10"/>
    <w:rsid w:val="00CE74B9"/>
    <w:rsid w:val="00CE7574"/>
    <w:rsid w:val="00CF6628"/>
    <w:rsid w:val="00D02BD0"/>
    <w:rsid w:val="00D04BA1"/>
    <w:rsid w:val="00D13485"/>
    <w:rsid w:val="00D15711"/>
    <w:rsid w:val="00D22861"/>
    <w:rsid w:val="00D24594"/>
    <w:rsid w:val="00D24729"/>
    <w:rsid w:val="00D25B54"/>
    <w:rsid w:val="00D25C85"/>
    <w:rsid w:val="00D32B0C"/>
    <w:rsid w:val="00D32CF3"/>
    <w:rsid w:val="00D34211"/>
    <w:rsid w:val="00D34FC8"/>
    <w:rsid w:val="00D4261B"/>
    <w:rsid w:val="00D44939"/>
    <w:rsid w:val="00D508D4"/>
    <w:rsid w:val="00D5093D"/>
    <w:rsid w:val="00D54857"/>
    <w:rsid w:val="00D54B1E"/>
    <w:rsid w:val="00D626ED"/>
    <w:rsid w:val="00D6276C"/>
    <w:rsid w:val="00D66221"/>
    <w:rsid w:val="00D73329"/>
    <w:rsid w:val="00D75052"/>
    <w:rsid w:val="00D751D7"/>
    <w:rsid w:val="00D75672"/>
    <w:rsid w:val="00D756B2"/>
    <w:rsid w:val="00D81023"/>
    <w:rsid w:val="00D82AD9"/>
    <w:rsid w:val="00D85B6F"/>
    <w:rsid w:val="00D94E81"/>
    <w:rsid w:val="00D961A6"/>
    <w:rsid w:val="00DA0A68"/>
    <w:rsid w:val="00DA12AE"/>
    <w:rsid w:val="00DA2728"/>
    <w:rsid w:val="00DA2BF0"/>
    <w:rsid w:val="00DA4B4B"/>
    <w:rsid w:val="00DA4CCA"/>
    <w:rsid w:val="00DA55AB"/>
    <w:rsid w:val="00DA575C"/>
    <w:rsid w:val="00DA7544"/>
    <w:rsid w:val="00DB4895"/>
    <w:rsid w:val="00DB75A8"/>
    <w:rsid w:val="00DC1A58"/>
    <w:rsid w:val="00DC57AA"/>
    <w:rsid w:val="00DC5AFC"/>
    <w:rsid w:val="00DD2928"/>
    <w:rsid w:val="00DD5DEC"/>
    <w:rsid w:val="00DD6441"/>
    <w:rsid w:val="00DD6AA3"/>
    <w:rsid w:val="00DE0352"/>
    <w:rsid w:val="00DE583A"/>
    <w:rsid w:val="00DF4604"/>
    <w:rsid w:val="00DF780D"/>
    <w:rsid w:val="00E0117D"/>
    <w:rsid w:val="00E01618"/>
    <w:rsid w:val="00E10D64"/>
    <w:rsid w:val="00E15334"/>
    <w:rsid w:val="00E16EA3"/>
    <w:rsid w:val="00E23245"/>
    <w:rsid w:val="00E31195"/>
    <w:rsid w:val="00E40109"/>
    <w:rsid w:val="00E40DB8"/>
    <w:rsid w:val="00E464F2"/>
    <w:rsid w:val="00E52737"/>
    <w:rsid w:val="00E53B8B"/>
    <w:rsid w:val="00E544AD"/>
    <w:rsid w:val="00E56298"/>
    <w:rsid w:val="00E57915"/>
    <w:rsid w:val="00E66421"/>
    <w:rsid w:val="00E711AB"/>
    <w:rsid w:val="00E72A8B"/>
    <w:rsid w:val="00E72C9D"/>
    <w:rsid w:val="00E743AC"/>
    <w:rsid w:val="00E77722"/>
    <w:rsid w:val="00E812BA"/>
    <w:rsid w:val="00E82D66"/>
    <w:rsid w:val="00E87481"/>
    <w:rsid w:val="00E94C6B"/>
    <w:rsid w:val="00E95B58"/>
    <w:rsid w:val="00E96096"/>
    <w:rsid w:val="00E9649F"/>
    <w:rsid w:val="00E970D7"/>
    <w:rsid w:val="00E97940"/>
    <w:rsid w:val="00EA20A0"/>
    <w:rsid w:val="00EA29C4"/>
    <w:rsid w:val="00EB083B"/>
    <w:rsid w:val="00EC12F4"/>
    <w:rsid w:val="00EC3C75"/>
    <w:rsid w:val="00EC5AE4"/>
    <w:rsid w:val="00EC7646"/>
    <w:rsid w:val="00EC7782"/>
    <w:rsid w:val="00EE03E3"/>
    <w:rsid w:val="00EE1EF6"/>
    <w:rsid w:val="00EE380C"/>
    <w:rsid w:val="00EE737B"/>
    <w:rsid w:val="00EF0795"/>
    <w:rsid w:val="00EF2D84"/>
    <w:rsid w:val="00EF4CD9"/>
    <w:rsid w:val="00F00981"/>
    <w:rsid w:val="00F02241"/>
    <w:rsid w:val="00F0484E"/>
    <w:rsid w:val="00F0548C"/>
    <w:rsid w:val="00F10244"/>
    <w:rsid w:val="00F10C1B"/>
    <w:rsid w:val="00F10CE5"/>
    <w:rsid w:val="00F11891"/>
    <w:rsid w:val="00F1411D"/>
    <w:rsid w:val="00F151EF"/>
    <w:rsid w:val="00F153B8"/>
    <w:rsid w:val="00F15DFC"/>
    <w:rsid w:val="00F203F3"/>
    <w:rsid w:val="00F205F1"/>
    <w:rsid w:val="00F21D9B"/>
    <w:rsid w:val="00F221F3"/>
    <w:rsid w:val="00F24815"/>
    <w:rsid w:val="00F31302"/>
    <w:rsid w:val="00F31C8F"/>
    <w:rsid w:val="00F33075"/>
    <w:rsid w:val="00F336B4"/>
    <w:rsid w:val="00F33A20"/>
    <w:rsid w:val="00F3447D"/>
    <w:rsid w:val="00F353B9"/>
    <w:rsid w:val="00F4554F"/>
    <w:rsid w:val="00F5340A"/>
    <w:rsid w:val="00F604CA"/>
    <w:rsid w:val="00F66CD5"/>
    <w:rsid w:val="00F7064F"/>
    <w:rsid w:val="00F77FAF"/>
    <w:rsid w:val="00F90C21"/>
    <w:rsid w:val="00F97D7F"/>
    <w:rsid w:val="00F97D9F"/>
    <w:rsid w:val="00F97F30"/>
    <w:rsid w:val="00FA398B"/>
    <w:rsid w:val="00FB05B3"/>
    <w:rsid w:val="00FB0D72"/>
    <w:rsid w:val="00FB0F02"/>
    <w:rsid w:val="00FB52BC"/>
    <w:rsid w:val="00FC60ED"/>
    <w:rsid w:val="00FC6307"/>
    <w:rsid w:val="00FC7E42"/>
    <w:rsid w:val="00FD01F4"/>
    <w:rsid w:val="00FD420F"/>
    <w:rsid w:val="00FD4679"/>
    <w:rsid w:val="00FD601D"/>
    <w:rsid w:val="00FF0A43"/>
    <w:rsid w:val="00FF1867"/>
    <w:rsid w:val="00FF4515"/>
    <w:rsid w:val="00FF63B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23B600C"/>
  <w15:docId w15:val="{C2348560-15E3-4EDD-933C-9D33F91BE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F2037"/>
  </w:style>
  <w:style w:type="paragraph" w:styleId="Cmsor1">
    <w:name w:val="heading 1"/>
    <w:basedOn w:val="Norml"/>
    <w:next w:val="Norml"/>
    <w:qFormat/>
    <w:rsid w:val="00E464F2"/>
    <w:pPr>
      <w:keepNext/>
      <w:jc w:val="center"/>
      <w:outlineLvl w:val="0"/>
    </w:pPr>
    <w:rPr>
      <w:b/>
      <w:sz w:val="24"/>
      <w:u w:val="single"/>
    </w:rPr>
  </w:style>
  <w:style w:type="paragraph" w:styleId="Cmsor2">
    <w:name w:val="heading 2"/>
    <w:basedOn w:val="Norml"/>
    <w:next w:val="Norml"/>
    <w:qFormat/>
    <w:rsid w:val="00E464F2"/>
    <w:pPr>
      <w:keepNext/>
      <w:ind w:left="4956"/>
      <w:jc w:val="center"/>
      <w:outlineLvl w:val="1"/>
    </w:pPr>
    <w:rPr>
      <w:b/>
      <w:sz w:val="24"/>
    </w:rPr>
  </w:style>
  <w:style w:type="paragraph" w:styleId="Cmsor3">
    <w:name w:val="heading 3"/>
    <w:basedOn w:val="Norml"/>
    <w:next w:val="Norml"/>
    <w:qFormat/>
    <w:rsid w:val="00E464F2"/>
    <w:pPr>
      <w:keepNext/>
      <w:outlineLvl w:val="2"/>
    </w:pPr>
    <w:rPr>
      <w:b/>
      <w:sz w:val="24"/>
    </w:rPr>
  </w:style>
  <w:style w:type="paragraph" w:styleId="Cmsor4">
    <w:name w:val="heading 4"/>
    <w:basedOn w:val="Norml"/>
    <w:next w:val="Norml"/>
    <w:qFormat/>
    <w:rsid w:val="00E464F2"/>
    <w:pPr>
      <w:keepNext/>
      <w:jc w:val="center"/>
      <w:outlineLvl w:val="3"/>
    </w:pPr>
    <w:rPr>
      <w:i/>
      <w:sz w:val="22"/>
    </w:rPr>
  </w:style>
  <w:style w:type="paragraph" w:styleId="Cmsor5">
    <w:name w:val="heading 5"/>
    <w:basedOn w:val="Norml"/>
    <w:next w:val="Norml"/>
    <w:qFormat/>
    <w:rsid w:val="00E464F2"/>
    <w:pPr>
      <w:keepNext/>
      <w:ind w:left="708"/>
      <w:jc w:val="center"/>
      <w:outlineLvl w:val="4"/>
    </w:pPr>
    <w:rPr>
      <w:b/>
      <w:sz w:val="24"/>
      <w:u w:val="single"/>
    </w:rPr>
  </w:style>
  <w:style w:type="paragraph" w:styleId="Cmsor6">
    <w:name w:val="heading 6"/>
    <w:basedOn w:val="Norml"/>
    <w:next w:val="Norml"/>
    <w:qFormat/>
    <w:rsid w:val="00E464F2"/>
    <w:pPr>
      <w:keepNext/>
      <w:ind w:left="4950" w:hanging="4950"/>
      <w:outlineLvl w:val="5"/>
    </w:pPr>
    <w:rPr>
      <w:sz w:val="24"/>
    </w:rPr>
  </w:style>
  <w:style w:type="paragraph" w:styleId="Cmsor8">
    <w:name w:val="heading 8"/>
    <w:basedOn w:val="Norml"/>
    <w:next w:val="Norml"/>
    <w:qFormat/>
    <w:rsid w:val="0033164F"/>
    <w:pPr>
      <w:spacing w:before="240" w:after="60"/>
      <w:outlineLvl w:val="7"/>
    </w:pPr>
    <w:rPr>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E464F2"/>
    <w:pPr>
      <w:tabs>
        <w:tab w:val="center" w:pos="4536"/>
        <w:tab w:val="right" w:pos="9072"/>
      </w:tabs>
    </w:pPr>
    <w:rPr>
      <w:sz w:val="28"/>
    </w:rPr>
  </w:style>
  <w:style w:type="character" w:customStyle="1" w:styleId="lfejChar">
    <w:name w:val="Élőfej Char"/>
    <w:basedOn w:val="Bekezdsalapbettpusa"/>
    <w:link w:val="lfej"/>
    <w:uiPriority w:val="99"/>
    <w:rsid w:val="0031307A"/>
    <w:rPr>
      <w:sz w:val="28"/>
      <w:lang w:val="hu-HU" w:eastAsia="hu-HU" w:bidi="ar-SA"/>
    </w:rPr>
  </w:style>
  <w:style w:type="character" w:styleId="Oldalszm">
    <w:name w:val="page number"/>
    <w:basedOn w:val="Bekezdsalapbettpusa"/>
    <w:rsid w:val="00E464F2"/>
  </w:style>
  <w:style w:type="paragraph" w:styleId="llb">
    <w:name w:val="footer"/>
    <w:basedOn w:val="Norml"/>
    <w:link w:val="llbChar"/>
    <w:rsid w:val="00E464F2"/>
    <w:pPr>
      <w:tabs>
        <w:tab w:val="center" w:pos="4536"/>
        <w:tab w:val="right" w:pos="9072"/>
      </w:tabs>
    </w:pPr>
    <w:rPr>
      <w:sz w:val="28"/>
    </w:rPr>
  </w:style>
  <w:style w:type="character" w:customStyle="1" w:styleId="llbChar">
    <w:name w:val="Élőláb Char"/>
    <w:basedOn w:val="Bekezdsalapbettpusa"/>
    <w:link w:val="llb"/>
    <w:rsid w:val="00735B94"/>
    <w:rPr>
      <w:sz w:val="28"/>
    </w:rPr>
  </w:style>
  <w:style w:type="paragraph" w:styleId="Szvegtrzs">
    <w:name w:val="Body Text"/>
    <w:basedOn w:val="Norml"/>
    <w:link w:val="SzvegtrzsChar"/>
    <w:rsid w:val="00E464F2"/>
    <w:pPr>
      <w:jc w:val="both"/>
    </w:pPr>
    <w:rPr>
      <w:sz w:val="24"/>
    </w:rPr>
  </w:style>
  <w:style w:type="character" w:customStyle="1" w:styleId="SzvegtrzsChar">
    <w:name w:val="Szövegtörzs Char"/>
    <w:link w:val="Szvegtrzs"/>
    <w:rsid w:val="00043041"/>
    <w:rPr>
      <w:sz w:val="24"/>
    </w:rPr>
  </w:style>
  <w:style w:type="paragraph" w:styleId="Szvegtrzsbehzssal">
    <w:name w:val="Body Text Indent"/>
    <w:basedOn w:val="Norml"/>
    <w:rsid w:val="00E464F2"/>
    <w:pPr>
      <w:ind w:left="360"/>
      <w:jc w:val="both"/>
    </w:pPr>
    <w:rPr>
      <w:sz w:val="24"/>
    </w:rPr>
  </w:style>
  <w:style w:type="paragraph" w:styleId="Szvegtrzsbehzssal2">
    <w:name w:val="Body Text Indent 2"/>
    <w:basedOn w:val="Norml"/>
    <w:rsid w:val="00E464F2"/>
    <w:pPr>
      <w:ind w:left="360"/>
      <w:jc w:val="both"/>
    </w:pPr>
    <w:rPr>
      <w:i/>
      <w:sz w:val="24"/>
    </w:rPr>
  </w:style>
  <w:style w:type="paragraph" w:styleId="Szvegtrzs2">
    <w:name w:val="Body Text 2"/>
    <w:basedOn w:val="Norml"/>
    <w:rsid w:val="00E464F2"/>
    <w:pPr>
      <w:jc w:val="both"/>
    </w:pPr>
    <w:rPr>
      <w:sz w:val="24"/>
    </w:rPr>
  </w:style>
  <w:style w:type="paragraph" w:styleId="Szvegtrzsbehzssal3">
    <w:name w:val="Body Text Indent 3"/>
    <w:basedOn w:val="Norml"/>
    <w:rsid w:val="00E464F2"/>
    <w:pPr>
      <w:ind w:left="426" w:hanging="426"/>
      <w:jc w:val="both"/>
    </w:pPr>
    <w:rPr>
      <w:sz w:val="24"/>
    </w:rPr>
  </w:style>
  <w:style w:type="paragraph" w:styleId="Lista">
    <w:name w:val="List"/>
    <w:basedOn w:val="Norml"/>
    <w:rsid w:val="00E464F2"/>
    <w:pPr>
      <w:ind w:left="283" w:hanging="283"/>
    </w:pPr>
  </w:style>
  <w:style w:type="paragraph" w:styleId="Lista2">
    <w:name w:val="List 2"/>
    <w:basedOn w:val="Norml"/>
    <w:rsid w:val="00E464F2"/>
    <w:pPr>
      <w:ind w:left="566" w:hanging="283"/>
    </w:pPr>
  </w:style>
  <w:style w:type="paragraph" w:styleId="Lista3">
    <w:name w:val="List 3"/>
    <w:basedOn w:val="Norml"/>
    <w:rsid w:val="00E464F2"/>
    <w:pPr>
      <w:ind w:left="849" w:hanging="283"/>
    </w:pPr>
  </w:style>
  <w:style w:type="paragraph" w:styleId="Felsorols4">
    <w:name w:val="List Bullet 4"/>
    <w:basedOn w:val="Norml"/>
    <w:autoRedefine/>
    <w:rsid w:val="00E464F2"/>
    <w:pPr>
      <w:numPr>
        <w:numId w:val="1"/>
      </w:numPr>
    </w:pPr>
  </w:style>
  <w:style w:type="character" w:styleId="Hiperhivatkozs">
    <w:name w:val="Hyperlink"/>
    <w:basedOn w:val="Bekezdsalapbettpusa"/>
    <w:uiPriority w:val="99"/>
    <w:rsid w:val="00DA4CCA"/>
    <w:rPr>
      <w:color w:val="0000FF"/>
      <w:u w:val="single"/>
    </w:rPr>
  </w:style>
  <w:style w:type="paragraph" w:customStyle="1" w:styleId="Standard">
    <w:name w:val="Standard"/>
    <w:rsid w:val="00DA4CCA"/>
    <w:pPr>
      <w:widowControl w:val="0"/>
    </w:pPr>
    <w:rPr>
      <w:snapToGrid w:val="0"/>
      <w:sz w:val="24"/>
    </w:rPr>
  </w:style>
  <w:style w:type="paragraph" w:styleId="Buborkszveg">
    <w:name w:val="Balloon Text"/>
    <w:basedOn w:val="Norml"/>
    <w:link w:val="BuborkszvegChar"/>
    <w:uiPriority w:val="99"/>
    <w:semiHidden/>
    <w:rsid w:val="00E0117D"/>
    <w:rPr>
      <w:rFonts w:ascii="Tahoma" w:hAnsi="Tahoma" w:cs="Tahoma"/>
      <w:sz w:val="16"/>
      <w:szCs w:val="16"/>
    </w:rPr>
  </w:style>
  <w:style w:type="character" w:customStyle="1" w:styleId="BuborkszvegChar">
    <w:name w:val="Buborékszöveg Char"/>
    <w:link w:val="Buborkszveg"/>
    <w:uiPriority w:val="99"/>
    <w:semiHidden/>
    <w:rsid w:val="00043041"/>
    <w:rPr>
      <w:rFonts w:ascii="Tahoma" w:hAnsi="Tahoma" w:cs="Tahoma"/>
      <w:sz w:val="16"/>
      <w:szCs w:val="16"/>
    </w:rPr>
  </w:style>
  <w:style w:type="paragraph" w:styleId="Szvegtrzs3">
    <w:name w:val="Body Text 3"/>
    <w:basedOn w:val="Norml"/>
    <w:rsid w:val="000911CF"/>
    <w:pPr>
      <w:spacing w:after="120"/>
    </w:pPr>
    <w:rPr>
      <w:sz w:val="16"/>
      <w:szCs w:val="16"/>
    </w:rPr>
  </w:style>
  <w:style w:type="table" w:styleId="Rcsostblzat">
    <w:name w:val="Table Grid"/>
    <w:basedOn w:val="Normltblzat"/>
    <w:rsid w:val="00D85B6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l1">
    <w:name w:val="Normál1"/>
    <w:rsid w:val="00592C11"/>
    <w:pPr>
      <w:widowControl w:val="0"/>
    </w:pPr>
    <w:rPr>
      <w:sz w:val="24"/>
    </w:rPr>
  </w:style>
  <w:style w:type="paragraph" w:styleId="Listaszerbekezds">
    <w:name w:val="List Paragraph"/>
    <w:basedOn w:val="Norml"/>
    <w:uiPriority w:val="34"/>
    <w:qFormat/>
    <w:rsid w:val="00043041"/>
    <w:pPr>
      <w:ind w:left="720"/>
      <w:contextualSpacing/>
    </w:pPr>
  </w:style>
  <w:style w:type="paragraph" w:styleId="Nincstrkz">
    <w:name w:val="No Spacing"/>
    <w:link w:val="NincstrkzChar"/>
    <w:uiPriority w:val="1"/>
    <w:qFormat/>
    <w:rsid w:val="00043041"/>
    <w:rPr>
      <w:rFonts w:ascii="Calibri" w:eastAsia="Calibri" w:hAnsi="Calibri"/>
      <w:sz w:val="22"/>
      <w:szCs w:val="22"/>
      <w:lang w:eastAsia="en-US"/>
    </w:rPr>
  </w:style>
  <w:style w:type="character" w:customStyle="1" w:styleId="NincstrkzChar">
    <w:name w:val="Nincs térköz Char"/>
    <w:link w:val="Nincstrkz"/>
    <w:uiPriority w:val="1"/>
    <w:rsid w:val="00043041"/>
    <w:rPr>
      <w:rFonts w:ascii="Calibri" w:eastAsia="Calibri" w:hAnsi="Calibri"/>
      <w:sz w:val="22"/>
      <w:szCs w:val="22"/>
      <w:lang w:eastAsia="en-US"/>
    </w:rPr>
  </w:style>
  <w:style w:type="paragraph" w:styleId="Cm">
    <w:name w:val="Title"/>
    <w:basedOn w:val="Norml"/>
    <w:link w:val="CmChar"/>
    <w:qFormat/>
    <w:rsid w:val="0064114C"/>
    <w:pPr>
      <w:jc w:val="center"/>
    </w:pPr>
    <w:rPr>
      <w:b/>
    </w:rPr>
  </w:style>
  <w:style w:type="character" w:customStyle="1" w:styleId="CmChar">
    <w:name w:val="Cím Char"/>
    <w:basedOn w:val="Bekezdsalapbettpusa"/>
    <w:link w:val="Cm"/>
    <w:rsid w:val="0064114C"/>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80943">
      <w:bodyDiv w:val="1"/>
      <w:marLeft w:val="0"/>
      <w:marRight w:val="0"/>
      <w:marTop w:val="0"/>
      <w:marBottom w:val="0"/>
      <w:divBdr>
        <w:top w:val="none" w:sz="0" w:space="0" w:color="auto"/>
        <w:left w:val="none" w:sz="0" w:space="0" w:color="auto"/>
        <w:bottom w:val="none" w:sz="0" w:space="0" w:color="auto"/>
        <w:right w:val="none" w:sz="0" w:space="0" w:color="auto"/>
      </w:divBdr>
    </w:div>
    <w:div w:id="579141980">
      <w:bodyDiv w:val="1"/>
      <w:marLeft w:val="0"/>
      <w:marRight w:val="0"/>
      <w:marTop w:val="0"/>
      <w:marBottom w:val="0"/>
      <w:divBdr>
        <w:top w:val="none" w:sz="0" w:space="0" w:color="auto"/>
        <w:left w:val="none" w:sz="0" w:space="0" w:color="auto"/>
        <w:bottom w:val="none" w:sz="0" w:space="0" w:color="auto"/>
        <w:right w:val="none" w:sz="0" w:space="0" w:color="auto"/>
      </w:divBdr>
    </w:div>
    <w:div w:id="940145046">
      <w:bodyDiv w:val="1"/>
      <w:marLeft w:val="0"/>
      <w:marRight w:val="0"/>
      <w:marTop w:val="0"/>
      <w:marBottom w:val="0"/>
      <w:divBdr>
        <w:top w:val="none" w:sz="0" w:space="0" w:color="auto"/>
        <w:left w:val="none" w:sz="0" w:space="0" w:color="auto"/>
        <w:bottom w:val="none" w:sz="0" w:space="0" w:color="auto"/>
        <w:right w:val="none" w:sz="0" w:space="0" w:color="auto"/>
      </w:divBdr>
      <w:divsChild>
        <w:div w:id="534077107">
          <w:marLeft w:val="0"/>
          <w:marRight w:val="0"/>
          <w:marTop w:val="0"/>
          <w:marBottom w:val="0"/>
          <w:divBdr>
            <w:top w:val="none" w:sz="0" w:space="0" w:color="auto"/>
            <w:left w:val="none" w:sz="0" w:space="0" w:color="auto"/>
            <w:bottom w:val="none" w:sz="0" w:space="0" w:color="auto"/>
            <w:right w:val="none" w:sz="0" w:space="0" w:color="auto"/>
          </w:divBdr>
        </w:div>
        <w:div w:id="707142894">
          <w:marLeft w:val="0"/>
          <w:marRight w:val="0"/>
          <w:marTop w:val="0"/>
          <w:marBottom w:val="0"/>
          <w:divBdr>
            <w:top w:val="none" w:sz="0" w:space="0" w:color="auto"/>
            <w:left w:val="none" w:sz="0" w:space="0" w:color="auto"/>
            <w:bottom w:val="none" w:sz="0" w:space="0" w:color="auto"/>
            <w:right w:val="none" w:sz="0" w:space="0" w:color="auto"/>
          </w:divBdr>
        </w:div>
        <w:div w:id="1097094381">
          <w:marLeft w:val="0"/>
          <w:marRight w:val="0"/>
          <w:marTop w:val="0"/>
          <w:marBottom w:val="0"/>
          <w:divBdr>
            <w:top w:val="none" w:sz="0" w:space="0" w:color="auto"/>
            <w:left w:val="none" w:sz="0" w:space="0" w:color="auto"/>
            <w:bottom w:val="none" w:sz="0" w:space="0" w:color="auto"/>
            <w:right w:val="none" w:sz="0" w:space="0" w:color="auto"/>
          </w:divBdr>
        </w:div>
      </w:divsChild>
    </w:div>
    <w:div w:id="1540387188">
      <w:bodyDiv w:val="1"/>
      <w:marLeft w:val="0"/>
      <w:marRight w:val="0"/>
      <w:marTop w:val="0"/>
      <w:marBottom w:val="0"/>
      <w:divBdr>
        <w:top w:val="none" w:sz="0" w:space="0" w:color="auto"/>
        <w:left w:val="none" w:sz="0" w:space="0" w:color="auto"/>
        <w:bottom w:val="none" w:sz="0" w:space="0" w:color="auto"/>
        <w:right w:val="none" w:sz="0" w:space="0" w:color="auto"/>
      </w:divBdr>
      <w:divsChild>
        <w:div w:id="685521579">
          <w:marLeft w:val="0"/>
          <w:marRight w:val="0"/>
          <w:marTop w:val="0"/>
          <w:marBottom w:val="0"/>
          <w:divBdr>
            <w:top w:val="none" w:sz="0" w:space="0" w:color="auto"/>
            <w:left w:val="none" w:sz="0" w:space="0" w:color="auto"/>
            <w:bottom w:val="none" w:sz="0" w:space="0" w:color="auto"/>
            <w:right w:val="none" w:sz="0" w:space="0" w:color="auto"/>
          </w:divBdr>
        </w:div>
        <w:div w:id="1795245613">
          <w:marLeft w:val="0"/>
          <w:marRight w:val="0"/>
          <w:marTop w:val="0"/>
          <w:marBottom w:val="0"/>
          <w:divBdr>
            <w:top w:val="none" w:sz="0" w:space="0" w:color="auto"/>
            <w:left w:val="none" w:sz="0" w:space="0" w:color="auto"/>
            <w:bottom w:val="none" w:sz="0" w:space="0" w:color="auto"/>
            <w:right w:val="none" w:sz="0" w:space="0" w:color="auto"/>
          </w:divBdr>
        </w:div>
        <w:div w:id="2099868842">
          <w:marLeft w:val="0"/>
          <w:marRight w:val="0"/>
          <w:marTop w:val="0"/>
          <w:marBottom w:val="0"/>
          <w:divBdr>
            <w:top w:val="none" w:sz="0" w:space="0" w:color="auto"/>
            <w:left w:val="none" w:sz="0" w:space="0" w:color="auto"/>
            <w:bottom w:val="none" w:sz="0" w:space="0" w:color="auto"/>
            <w:right w:val="none" w:sz="0" w:space="0" w:color="auto"/>
          </w:divBdr>
        </w:div>
        <w:div w:id="1796176833">
          <w:marLeft w:val="0"/>
          <w:marRight w:val="0"/>
          <w:marTop w:val="0"/>
          <w:marBottom w:val="0"/>
          <w:divBdr>
            <w:top w:val="none" w:sz="0" w:space="0" w:color="auto"/>
            <w:left w:val="none" w:sz="0" w:space="0" w:color="auto"/>
            <w:bottom w:val="none" w:sz="0" w:space="0" w:color="auto"/>
            <w:right w:val="none" w:sz="0" w:space="0" w:color="auto"/>
          </w:divBdr>
        </w:div>
        <w:div w:id="1009718501">
          <w:marLeft w:val="0"/>
          <w:marRight w:val="0"/>
          <w:marTop w:val="0"/>
          <w:marBottom w:val="0"/>
          <w:divBdr>
            <w:top w:val="none" w:sz="0" w:space="0" w:color="auto"/>
            <w:left w:val="none" w:sz="0" w:space="0" w:color="auto"/>
            <w:bottom w:val="none" w:sz="0" w:space="0" w:color="auto"/>
            <w:right w:val="none" w:sz="0" w:space="0" w:color="auto"/>
          </w:divBdr>
        </w:div>
        <w:div w:id="1485704494">
          <w:marLeft w:val="0"/>
          <w:marRight w:val="0"/>
          <w:marTop w:val="0"/>
          <w:marBottom w:val="0"/>
          <w:divBdr>
            <w:top w:val="none" w:sz="0" w:space="0" w:color="auto"/>
            <w:left w:val="none" w:sz="0" w:space="0" w:color="auto"/>
            <w:bottom w:val="none" w:sz="0" w:space="0" w:color="auto"/>
            <w:right w:val="none" w:sz="0" w:space="0" w:color="auto"/>
          </w:divBdr>
        </w:div>
        <w:div w:id="1973171439">
          <w:marLeft w:val="0"/>
          <w:marRight w:val="0"/>
          <w:marTop w:val="0"/>
          <w:marBottom w:val="0"/>
          <w:divBdr>
            <w:top w:val="none" w:sz="0" w:space="0" w:color="auto"/>
            <w:left w:val="none" w:sz="0" w:space="0" w:color="auto"/>
            <w:bottom w:val="none" w:sz="0" w:space="0" w:color="auto"/>
            <w:right w:val="none" w:sz="0" w:space="0" w:color="auto"/>
          </w:divBdr>
        </w:div>
        <w:div w:id="1977178245">
          <w:marLeft w:val="0"/>
          <w:marRight w:val="0"/>
          <w:marTop w:val="0"/>
          <w:marBottom w:val="0"/>
          <w:divBdr>
            <w:top w:val="none" w:sz="0" w:space="0" w:color="auto"/>
            <w:left w:val="none" w:sz="0" w:space="0" w:color="auto"/>
            <w:bottom w:val="none" w:sz="0" w:space="0" w:color="auto"/>
            <w:right w:val="none" w:sz="0" w:space="0" w:color="auto"/>
          </w:divBdr>
        </w:div>
        <w:div w:id="314651491">
          <w:marLeft w:val="0"/>
          <w:marRight w:val="0"/>
          <w:marTop w:val="0"/>
          <w:marBottom w:val="0"/>
          <w:divBdr>
            <w:top w:val="none" w:sz="0" w:space="0" w:color="auto"/>
            <w:left w:val="none" w:sz="0" w:space="0" w:color="auto"/>
            <w:bottom w:val="none" w:sz="0" w:space="0" w:color="auto"/>
            <w:right w:val="none" w:sz="0" w:space="0" w:color="auto"/>
          </w:divBdr>
        </w:div>
        <w:div w:id="655382511">
          <w:marLeft w:val="0"/>
          <w:marRight w:val="0"/>
          <w:marTop w:val="0"/>
          <w:marBottom w:val="0"/>
          <w:divBdr>
            <w:top w:val="none" w:sz="0" w:space="0" w:color="auto"/>
            <w:left w:val="none" w:sz="0" w:space="0" w:color="auto"/>
            <w:bottom w:val="none" w:sz="0" w:space="0" w:color="auto"/>
            <w:right w:val="none" w:sz="0" w:space="0" w:color="auto"/>
          </w:divBdr>
        </w:div>
        <w:div w:id="2117796533">
          <w:marLeft w:val="0"/>
          <w:marRight w:val="0"/>
          <w:marTop w:val="0"/>
          <w:marBottom w:val="0"/>
          <w:divBdr>
            <w:top w:val="none" w:sz="0" w:space="0" w:color="auto"/>
            <w:left w:val="none" w:sz="0" w:space="0" w:color="auto"/>
            <w:bottom w:val="none" w:sz="0" w:space="0" w:color="auto"/>
            <w:right w:val="none" w:sz="0" w:space="0" w:color="auto"/>
          </w:divBdr>
        </w:div>
      </w:divsChild>
    </w:div>
    <w:div w:id="1726640438">
      <w:bodyDiv w:val="1"/>
      <w:marLeft w:val="0"/>
      <w:marRight w:val="0"/>
      <w:marTop w:val="0"/>
      <w:marBottom w:val="0"/>
      <w:divBdr>
        <w:top w:val="none" w:sz="0" w:space="0" w:color="auto"/>
        <w:left w:val="none" w:sz="0" w:space="0" w:color="auto"/>
        <w:bottom w:val="none" w:sz="0" w:space="0" w:color="auto"/>
        <w:right w:val="none" w:sz="0" w:space="0" w:color="auto"/>
      </w:divBdr>
    </w:div>
    <w:div w:id="1845827519">
      <w:bodyDiv w:val="1"/>
      <w:marLeft w:val="0"/>
      <w:marRight w:val="0"/>
      <w:marTop w:val="0"/>
      <w:marBottom w:val="0"/>
      <w:divBdr>
        <w:top w:val="none" w:sz="0" w:space="0" w:color="auto"/>
        <w:left w:val="none" w:sz="0" w:space="0" w:color="auto"/>
        <w:bottom w:val="none" w:sz="0" w:space="0" w:color="auto"/>
        <w:right w:val="none" w:sz="0" w:space="0" w:color="auto"/>
      </w:divBdr>
    </w:div>
    <w:div w:id="2075733060">
      <w:bodyDiv w:val="1"/>
      <w:marLeft w:val="0"/>
      <w:marRight w:val="0"/>
      <w:marTop w:val="0"/>
      <w:marBottom w:val="0"/>
      <w:divBdr>
        <w:top w:val="none" w:sz="0" w:space="0" w:color="auto"/>
        <w:left w:val="none" w:sz="0" w:space="0" w:color="auto"/>
        <w:bottom w:val="none" w:sz="0" w:space="0" w:color="auto"/>
        <w:right w:val="none" w:sz="0" w:space="0" w:color="auto"/>
      </w:divBdr>
      <w:divsChild>
        <w:div w:id="566690805">
          <w:marLeft w:val="0"/>
          <w:marRight w:val="0"/>
          <w:marTop w:val="0"/>
          <w:marBottom w:val="0"/>
          <w:divBdr>
            <w:top w:val="none" w:sz="0" w:space="0" w:color="auto"/>
            <w:left w:val="none" w:sz="0" w:space="0" w:color="auto"/>
            <w:bottom w:val="none" w:sz="0" w:space="0" w:color="auto"/>
            <w:right w:val="none" w:sz="0" w:space="0" w:color="auto"/>
          </w:divBdr>
        </w:div>
        <w:div w:id="1510094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ozoshivatal@egervar.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630</Words>
  <Characters>3593</Characters>
  <Application>Microsoft Office Word</Application>
  <DocSecurity>0</DocSecurity>
  <Lines>29</Lines>
  <Paragraphs>8</Paragraphs>
  <ScaleCrop>false</ScaleCrop>
  <HeadingPairs>
    <vt:vector size="2" baseType="variant">
      <vt:variant>
        <vt:lpstr>Cím</vt:lpstr>
      </vt:variant>
      <vt:variant>
        <vt:i4>1</vt:i4>
      </vt:variant>
    </vt:vector>
  </HeadingPairs>
  <TitlesOfParts>
    <vt:vector size="1" baseType="lpstr">
      <vt:lpstr>Kaposvár Megyei Jogú Város Polgármesteri Hivatal</vt:lpstr>
    </vt:vector>
  </TitlesOfParts>
  <Company>Kaposvár MJV PM Hivatala</Company>
  <LinksUpToDate>false</LinksUpToDate>
  <CharactersWithSpaces>4215</CharactersWithSpaces>
  <SharedDoc>false</SharedDoc>
  <HLinks>
    <vt:vector size="6" baseType="variant">
      <vt:variant>
        <vt:i4>5308528</vt:i4>
      </vt:variant>
      <vt:variant>
        <vt:i4>0</vt:i4>
      </vt:variant>
      <vt:variant>
        <vt:i4>0</vt:i4>
      </vt:variant>
      <vt:variant>
        <vt:i4>5</vt:i4>
      </vt:variant>
      <vt:variant>
        <vt:lpwstr>mailto:epiteshatosag@kaposvar.hu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Kaposvár Megyei Jogú Város Polgármesteri Hivatal</dc:title>
  <dc:subject/>
  <dc:creator>Kopházi Judit</dc:creator>
  <cp:keywords/>
  <dc:description/>
  <cp:lastModifiedBy>Önkormányzat Csatár</cp:lastModifiedBy>
  <cp:revision>2</cp:revision>
  <cp:lastPrinted>2022-09-13T07:55:00Z</cp:lastPrinted>
  <dcterms:created xsi:type="dcterms:W3CDTF">2022-09-14T06:13:00Z</dcterms:created>
  <dcterms:modified xsi:type="dcterms:W3CDTF">2022-09-14T06:13:00Z</dcterms:modified>
</cp:coreProperties>
</file>